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320"/>
        <w:gridCol w:w="1080"/>
        <w:gridCol w:w="4320"/>
      </w:tblGrid>
      <w:tr w:rsidR="00C02FFE" w:rsidRPr="00A41886" w14:paraId="3FC045D3" w14:textId="77777777" w:rsidTr="006E75E6">
        <w:trPr>
          <w:trHeight w:hRule="exact" w:val="1134"/>
        </w:trPr>
        <w:tc>
          <w:tcPr>
            <w:tcW w:w="4320" w:type="dxa"/>
          </w:tcPr>
          <w:p w14:paraId="5381B328" w14:textId="77777777" w:rsidR="00C02FFE" w:rsidRPr="00A41886" w:rsidRDefault="00C02FFE" w:rsidP="006E75E6">
            <w:pPr>
              <w:rPr>
                <w:rFonts w:ascii="PT Astra Serif" w:hAnsi="PT Astra Serif" w:cs="Times New Roman"/>
                <w:sz w:val="26"/>
                <w:szCs w:val="26"/>
              </w:rPr>
            </w:pPr>
          </w:p>
        </w:tc>
        <w:tc>
          <w:tcPr>
            <w:tcW w:w="1080" w:type="dxa"/>
          </w:tcPr>
          <w:p w14:paraId="31C2E07F" w14:textId="77777777" w:rsidR="00C02FFE" w:rsidRPr="00A41886" w:rsidRDefault="00C02FFE" w:rsidP="006E75E6">
            <w:pPr>
              <w:jc w:val="center"/>
              <w:rPr>
                <w:rFonts w:ascii="PT Astra Serif" w:hAnsi="PT Astra Serif" w:cs="Times New Roman"/>
                <w:sz w:val="26"/>
                <w:szCs w:val="26"/>
              </w:rPr>
            </w:pPr>
            <w:r w:rsidRPr="00A41886">
              <w:rPr>
                <w:rFonts w:ascii="PT Astra Serif" w:hAnsi="PT Astra Serif" w:cs="Times New Roman"/>
                <w:noProof/>
                <w:sz w:val="26"/>
                <w:szCs w:val="26"/>
                <w:lang w:eastAsia="ru-RU"/>
              </w:rPr>
              <w:drawing>
                <wp:inline distT="0" distB="0" distL="0" distR="0" wp14:anchorId="5E28AA51" wp14:editId="591ABFDD">
                  <wp:extent cx="615600" cy="612000"/>
                  <wp:effectExtent l="19050" t="0" r="0" b="0"/>
                  <wp:docPr id="28" name="Рисунок 1" descr="C:\Users\User\Desktop\ГЕРБ РА [преобразова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ГЕРБ РА [преобразованный].png"/>
                          <pic:cNvPicPr>
                            <a:picLocks noChangeAspect="1" noChangeArrowheads="1"/>
                          </pic:cNvPicPr>
                        </pic:nvPicPr>
                        <pic:blipFill>
                          <a:blip r:embed="rId8"/>
                          <a:srcRect/>
                          <a:stretch>
                            <a:fillRect/>
                          </a:stretch>
                        </pic:blipFill>
                        <pic:spPr bwMode="auto">
                          <a:xfrm>
                            <a:off x="0" y="0"/>
                            <a:ext cx="615600" cy="612000"/>
                          </a:xfrm>
                          <a:prstGeom prst="rect">
                            <a:avLst/>
                          </a:prstGeom>
                          <a:noFill/>
                          <a:ln w="9525">
                            <a:noFill/>
                            <a:miter lim="800000"/>
                            <a:headEnd/>
                            <a:tailEnd/>
                          </a:ln>
                        </pic:spPr>
                      </pic:pic>
                    </a:graphicData>
                  </a:graphic>
                </wp:inline>
              </w:drawing>
            </w:r>
          </w:p>
        </w:tc>
        <w:tc>
          <w:tcPr>
            <w:tcW w:w="4320" w:type="dxa"/>
          </w:tcPr>
          <w:p w14:paraId="1C2B2F3F" w14:textId="77777777" w:rsidR="00C02FFE" w:rsidRPr="00A41886" w:rsidRDefault="00C02FFE" w:rsidP="006E75E6">
            <w:pPr>
              <w:jc w:val="center"/>
              <w:rPr>
                <w:rFonts w:ascii="PT Astra Serif" w:hAnsi="PT Astra Serif" w:cs="Times New Roman"/>
                <w:sz w:val="26"/>
                <w:szCs w:val="26"/>
              </w:rPr>
            </w:pPr>
          </w:p>
        </w:tc>
      </w:tr>
      <w:tr w:rsidR="00C02FFE" w:rsidRPr="00A41886" w14:paraId="3C89DE23" w14:textId="77777777" w:rsidTr="006E75E6">
        <w:trPr>
          <w:trHeight w:hRule="exact" w:val="851"/>
        </w:trPr>
        <w:tc>
          <w:tcPr>
            <w:tcW w:w="4320" w:type="dxa"/>
            <w:vAlign w:val="center"/>
          </w:tcPr>
          <w:p w14:paraId="4E43837F" w14:textId="77777777" w:rsidR="00C02FFE" w:rsidRPr="00A41886" w:rsidRDefault="00C02FFE" w:rsidP="006E75E6">
            <w:pPr>
              <w:jc w:val="center"/>
              <w:rPr>
                <w:rFonts w:ascii="PT Astra Serif" w:hAnsi="PT Astra Serif" w:cs="Times New Roman"/>
                <w:b/>
                <w:sz w:val="26"/>
                <w:szCs w:val="26"/>
              </w:rPr>
            </w:pPr>
            <w:r w:rsidRPr="00A41886">
              <w:rPr>
                <w:rFonts w:ascii="PT Astra Serif" w:hAnsi="PT Astra Serif" w:cs="Times New Roman"/>
                <w:b/>
                <w:sz w:val="26"/>
                <w:szCs w:val="26"/>
              </w:rPr>
              <w:t>ПРАВИТЕЛЬСТВО</w:t>
            </w:r>
          </w:p>
          <w:p w14:paraId="0F1882CB" w14:textId="77777777" w:rsidR="00C02FFE" w:rsidRPr="00A41886" w:rsidRDefault="00C02FFE" w:rsidP="006E75E6">
            <w:pPr>
              <w:jc w:val="center"/>
              <w:rPr>
                <w:rFonts w:ascii="PT Astra Serif" w:hAnsi="PT Astra Serif" w:cs="Times New Roman"/>
                <w:sz w:val="26"/>
                <w:szCs w:val="26"/>
              </w:rPr>
            </w:pPr>
            <w:r w:rsidRPr="00A41886">
              <w:rPr>
                <w:rFonts w:ascii="PT Astra Serif" w:hAnsi="PT Astra Serif" w:cs="Times New Roman"/>
                <w:b/>
                <w:sz w:val="26"/>
                <w:szCs w:val="26"/>
              </w:rPr>
              <w:t>РЕСПУБЛИКИ АЛТАЙ</w:t>
            </w:r>
          </w:p>
        </w:tc>
        <w:tc>
          <w:tcPr>
            <w:tcW w:w="1080" w:type="dxa"/>
          </w:tcPr>
          <w:p w14:paraId="3A5E6F8D" w14:textId="77777777" w:rsidR="00C02FFE" w:rsidRPr="00A41886" w:rsidRDefault="00C02FFE" w:rsidP="006E75E6">
            <w:pPr>
              <w:rPr>
                <w:rFonts w:ascii="PT Astra Serif" w:hAnsi="PT Astra Serif" w:cs="Times New Roman"/>
                <w:sz w:val="26"/>
                <w:szCs w:val="26"/>
              </w:rPr>
            </w:pPr>
          </w:p>
        </w:tc>
        <w:tc>
          <w:tcPr>
            <w:tcW w:w="4320" w:type="dxa"/>
            <w:vAlign w:val="center"/>
          </w:tcPr>
          <w:p w14:paraId="53EA4AD7" w14:textId="77777777" w:rsidR="00C02FFE" w:rsidRPr="00A41886" w:rsidRDefault="00C02FFE" w:rsidP="006E75E6">
            <w:pPr>
              <w:snapToGrid w:val="0"/>
              <w:jc w:val="center"/>
              <w:rPr>
                <w:rFonts w:ascii="PT Astra Serif" w:hAnsi="PT Astra Serif" w:cs="Times New Roman"/>
                <w:b/>
                <w:spacing w:val="-6"/>
                <w:sz w:val="26"/>
                <w:szCs w:val="26"/>
              </w:rPr>
            </w:pPr>
            <w:r w:rsidRPr="00A41886">
              <w:rPr>
                <w:rFonts w:ascii="PT Astra Serif" w:hAnsi="PT Astra Serif" w:cs="Times New Roman"/>
                <w:b/>
                <w:spacing w:val="-6"/>
                <w:sz w:val="26"/>
                <w:szCs w:val="26"/>
              </w:rPr>
              <w:t>АЛТАЙ РЕСПУБЛИКАНЫҤ</w:t>
            </w:r>
          </w:p>
          <w:p w14:paraId="5E45F30B" w14:textId="77777777" w:rsidR="00C02FFE" w:rsidRPr="00A41886" w:rsidRDefault="00C02FFE" w:rsidP="006E75E6">
            <w:pPr>
              <w:jc w:val="center"/>
              <w:rPr>
                <w:rFonts w:ascii="PT Astra Serif" w:hAnsi="PT Astra Serif" w:cs="Times New Roman"/>
                <w:sz w:val="26"/>
                <w:szCs w:val="26"/>
              </w:rPr>
            </w:pPr>
            <w:r w:rsidRPr="00A41886">
              <w:rPr>
                <w:rFonts w:ascii="PT Astra Serif" w:hAnsi="PT Astra Serif" w:cs="Times New Roman"/>
                <w:b/>
                <w:spacing w:val="-6"/>
                <w:sz w:val="26"/>
                <w:szCs w:val="26"/>
              </w:rPr>
              <w:t>БАШКАРУЗЫ</w:t>
            </w:r>
          </w:p>
        </w:tc>
      </w:tr>
      <w:tr w:rsidR="00C02FFE" w:rsidRPr="00A41886" w14:paraId="15024CE5" w14:textId="77777777" w:rsidTr="006E75E6">
        <w:trPr>
          <w:trHeight w:hRule="exact" w:val="170"/>
        </w:trPr>
        <w:tc>
          <w:tcPr>
            <w:tcW w:w="9720" w:type="dxa"/>
            <w:gridSpan w:val="3"/>
            <w:tcBorders>
              <w:bottom w:val="thinThickSmallGap" w:sz="24" w:space="0" w:color="auto"/>
            </w:tcBorders>
            <w:vAlign w:val="center"/>
          </w:tcPr>
          <w:p w14:paraId="101BC932" w14:textId="77777777" w:rsidR="00C02FFE" w:rsidRPr="00A41886" w:rsidRDefault="00C02FFE" w:rsidP="006E75E6">
            <w:pPr>
              <w:jc w:val="center"/>
              <w:rPr>
                <w:rFonts w:ascii="PT Astra Serif" w:hAnsi="PT Astra Serif" w:cs="Times New Roman"/>
                <w:sz w:val="26"/>
                <w:szCs w:val="26"/>
                <w:lang w:val="en-US"/>
              </w:rPr>
            </w:pPr>
          </w:p>
        </w:tc>
      </w:tr>
      <w:tr w:rsidR="00C02FFE" w:rsidRPr="00A41886" w14:paraId="5EF5612A" w14:textId="77777777" w:rsidTr="006E75E6">
        <w:trPr>
          <w:trHeight w:hRule="exact" w:val="283"/>
        </w:trPr>
        <w:tc>
          <w:tcPr>
            <w:tcW w:w="9720" w:type="dxa"/>
            <w:gridSpan w:val="3"/>
            <w:tcBorders>
              <w:top w:val="thinThickSmallGap" w:sz="24" w:space="0" w:color="auto"/>
            </w:tcBorders>
          </w:tcPr>
          <w:p w14:paraId="144CBCD8" w14:textId="77777777" w:rsidR="00C02FFE" w:rsidRPr="00A41886" w:rsidRDefault="00C02FFE" w:rsidP="006E75E6">
            <w:pPr>
              <w:rPr>
                <w:rFonts w:ascii="PT Astra Serif" w:hAnsi="PT Astra Serif" w:cs="Times New Roman"/>
                <w:sz w:val="26"/>
                <w:szCs w:val="26"/>
                <w:lang w:val="en-US"/>
              </w:rPr>
            </w:pPr>
          </w:p>
        </w:tc>
      </w:tr>
      <w:tr w:rsidR="00C02FFE" w:rsidRPr="00A41886" w14:paraId="63B68C22" w14:textId="77777777" w:rsidTr="006E75E6">
        <w:trPr>
          <w:trHeight w:val="283"/>
        </w:trPr>
        <w:tc>
          <w:tcPr>
            <w:tcW w:w="4320" w:type="dxa"/>
            <w:vAlign w:val="center"/>
          </w:tcPr>
          <w:p w14:paraId="069D7907" w14:textId="77777777" w:rsidR="00C02FFE" w:rsidRPr="00A41886" w:rsidRDefault="00C02FFE" w:rsidP="006E75E6">
            <w:pPr>
              <w:jc w:val="center"/>
              <w:rPr>
                <w:rFonts w:ascii="PT Astra Serif" w:hAnsi="PT Astra Serif" w:cs="Times New Roman"/>
                <w:sz w:val="26"/>
                <w:szCs w:val="26"/>
              </w:rPr>
            </w:pPr>
            <w:r w:rsidRPr="00A41886">
              <w:rPr>
                <w:rFonts w:ascii="PT Astra Serif" w:hAnsi="PT Astra Serif" w:cs="Times New Roman"/>
                <w:b/>
                <w:bCs/>
                <w:sz w:val="26"/>
                <w:szCs w:val="26"/>
              </w:rPr>
              <w:t>ПОСТАНОВЛЕНИЕ</w:t>
            </w:r>
          </w:p>
        </w:tc>
        <w:tc>
          <w:tcPr>
            <w:tcW w:w="1080" w:type="dxa"/>
          </w:tcPr>
          <w:p w14:paraId="6238C32E" w14:textId="77777777" w:rsidR="00C02FFE" w:rsidRPr="00A41886" w:rsidRDefault="00C02FFE" w:rsidP="006E75E6">
            <w:pPr>
              <w:jc w:val="left"/>
              <w:rPr>
                <w:rFonts w:ascii="PT Astra Serif" w:hAnsi="PT Astra Serif" w:cs="Times New Roman"/>
                <w:sz w:val="26"/>
                <w:szCs w:val="26"/>
              </w:rPr>
            </w:pPr>
          </w:p>
        </w:tc>
        <w:tc>
          <w:tcPr>
            <w:tcW w:w="4320" w:type="dxa"/>
            <w:vAlign w:val="center"/>
          </w:tcPr>
          <w:p w14:paraId="36A49A0C" w14:textId="77777777" w:rsidR="00C02FFE" w:rsidRPr="00A41886" w:rsidRDefault="00C02FFE" w:rsidP="006E75E6">
            <w:pPr>
              <w:jc w:val="center"/>
              <w:rPr>
                <w:rFonts w:ascii="PT Astra Serif" w:hAnsi="PT Astra Serif" w:cs="Times New Roman"/>
                <w:sz w:val="26"/>
                <w:szCs w:val="26"/>
              </w:rPr>
            </w:pPr>
            <w:r w:rsidRPr="00A41886">
              <w:rPr>
                <w:rFonts w:ascii="PT Astra Serif" w:hAnsi="PT Astra Serif" w:cs="Times New Roman"/>
                <w:b/>
                <w:bCs/>
                <w:sz w:val="26"/>
                <w:szCs w:val="26"/>
              </w:rPr>
              <w:t>ЈӦП</w:t>
            </w:r>
          </w:p>
        </w:tc>
      </w:tr>
      <w:tr w:rsidR="0087790E" w:rsidRPr="00A41886" w14:paraId="3C5BA2ED" w14:textId="77777777" w:rsidTr="006E75E6">
        <w:trPr>
          <w:trHeight w:val="283"/>
        </w:trPr>
        <w:tc>
          <w:tcPr>
            <w:tcW w:w="4320" w:type="dxa"/>
            <w:vAlign w:val="center"/>
          </w:tcPr>
          <w:p w14:paraId="6D2AE305" w14:textId="77777777" w:rsidR="0087790E" w:rsidRPr="00A41886" w:rsidRDefault="0087790E" w:rsidP="006E75E6">
            <w:pPr>
              <w:jc w:val="center"/>
              <w:rPr>
                <w:rFonts w:ascii="PT Astra Serif" w:hAnsi="PT Astra Serif" w:cs="Times New Roman"/>
                <w:b/>
                <w:bCs/>
                <w:sz w:val="26"/>
                <w:szCs w:val="26"/>
              </w:rPr>
            </w:pPr>
          </w:p>
        </w:tc>
        <w:tc>
          <w:tcPr>
            <w:tcW w:w="1080" w:type="dxa"/>
          </w:tcPr>
          <w:p w14:paraId="21541B86" w14:textId="77777777" w:rsidR="0087790E" w:rsidRPr="00A41886" w:rsidRDefault="0087790E" w:rsidP="006E75E6">
            <w:pPr>
              <w:jc w:val="left"/>
              <w:rPr>
                <w:rFonts w:ascii="PT Astra Serif" w:hAnsi="PT Astra Serif" w:cs="Times New Roman"/>
                <w:sz w:val="26"/>
                <w:szCs w:val="26"/>
              </w:rPr>
            </w:pPr>
          </w:p>
        </w:tc>
        <w:tc>
          <w:tcPr>
            <w:tcW w:w="4320" w:type="dxa"/>
            <w:vAlign w:val="center"/>
          </w:tcPr>
          <w:p w14:paraId="32B09BF4" w14:textId="77777777" w:rsidR="0087790E" w:rsidRPr="00A41886" w:rsidRDefault="0087790E" w:rsidP="006E75E6">
            <w:pPr>
              <w:jc w:val="center"/>
              <w:rPr>
                <w:rFonts w:ascii="PT Astra Serif" w:hAnsi="PT Astra Serif" w:cs="Times New Roman"/>
                <w:b/>
                <w:bCs/>
                <w:sz w:val="26"/>
                <w:szCs w:val="26"/>
              </w:rPr>
            </w:pPr>
          </w:p>
        </w:tc>
      </w:tr>
      <w:tr w:rsidR="0087790E" w:rsidRPr="00A41886" w14:paraId="7086A5F8" w14:textId="77777777" w:rsidTr="00560936">
        <w:trPr>
          <w:trHeight w:val="283"/>
        </w:trPr>
        <w:tc>
          <w:tcPr>
            <w:tcW w:w="9720" w:type="dxa"/>
            <w:gridSpan w:val="3"/>
            <w:vAlign w:val="center"/>
          </w:tcPr>
          <w:p w14:paraId="22863C49" w14:textId="77777777" w:rsidR="0087790E" w:rsidRPr="00A41886" w:rsidRDefault="0087790E" w:rsidP="0087790E">
            <w:pPr>
              <w:jc w:val="center"/>
              <w:rPr>
                <w:rFonts w:ascii="PT Astra Serif" w:hAnsi="PT Astra Serif" w:cs="Times New Roman"/>
                <w:b/>
                <w:bCs/>
                <w:sz w:val="26"/>
                <w:szCs w:val="26"/>
              </w:rPr>
            </w:pPr>
          </w:p>
          <w:p w14:paraId="12C37C5D" w14:textId="77777777" w:rsidR="0087790E" w:rsidRPr="00A41886" w:rsidRDefault="0087790E" w:rsidP="0087790E">
            <w:pPr>
              <w:jc w:val="center"/>
              <w:rPr>
                <w:rFonts w:ascii="PT Astra Serif" w:hAnsi="PT Astra Serif" w:cs="Times New Roman"/>
                <w:b/>
                <w:bCs/>
                <w:sz w:val="26"/>
                <w:szCs w:val="26"/>
              </w:rPr>
            </w:pPr>
          </w:p>
        </w:tc>
      </w:tr>
      <w:tr w:rsidR="0087790E" w:rsidRPr="00A41886" w14:paraId="4102E695" w14:textId="77777777" w:rsidTr="00560936">
        <w:trPr>
          <w:trHeight w:val="283"/>
        </w:trPr>
        <w:tc>
          <w:tcPr>
            <w:tcW w:w="9720" w:type="dxa"/>
            <w:gridSpan w:val="3"/>
            <w:vAlign w:val="center"/>
          </w:tcPr>
          <w:p w14:paraId="7899FF0C" w14:textId="77777777" w:rsidR="0087790E" w:rsidRPr="00A41886" w:rsidRDefault="00A52900" w:rsidP="00A52900">
            <w:pPr>
              <w:tabs>
                <w:tab w:val="center" w:pos="4292"/>
              </w:tabs>
              <w:jc w:val="left"/>
              <w:rPr>
                <w:rFonts w:ascii="PT Astra Serif" w:hAnsi="PT Astra Serif" w:cs="Times New Roman"/>
                <w:sz w:val="26"/>
                <w:szCs w:val="26"/>
                <w:lang w:val="en-US"/>
              </w:rPr>
            </w:pPr>
            <w:r w:rsidRPr="00A41886">
              <w:rPr>
                <w:rFonts w:ascii="PT Astra Serif" w:hAnsi="PT Astra Serif" w:cs="Times New Roman"/>
                <w:sz w:val="26"/>
                <w:szCs w:val="26"/>
              </w:rPr>
              <w:tab/>
            </w:r>
            <w:bookmarkStart w:id="0" w:name="REGDATESTAMP"/>
            <w:bookmarkEnd w:id="0"/>
          </w:p>
          <w:p w14:paraId="46DA5530" w14:textId="77777777" w:rsidR="0087790E" w:rsidRPr="00A41886" w:rsidRDefault="0087790E" w:rsidP="00A52900">
            <w:pPr>
              <w:tabs>
                <w:tab w:val="left" w:pos="4266"/>
              </w:tabs>
              <w:jc w:val="center"/>
              <w:rPr>
                <w:rFonts w:ascii="PT Astra Serif" w:hAnsi="PT Astra Serif" w:cs="Times New Roman"/>
                <w:b/>
                <w:bCs/>
                <w:sz w:val="26"/>
                <w:szCs w:val="26"/>
              </w:rPr>
            </w:pPr>
          </w:p>
        </w:tc>
      </w:tr>
      <w:tr w:rsidR="0087790E" w:rsidRPr="00A41886" w14:paraId="78A20BED" w14:textId="77777777" w:rsidTr="00560936">
        <w:trPr>
          <w:trHeight w:val="283"/>
        </w:trPr>
        <w:tc>
          <w:tcPr>
            <w:tcW w:w="9720" w:type="dxa"/>
            <w:gridSpan w:val="3"/>
            <w:vAlign w:val="center"/>
          </w:tcPr>
          <w:p w14:paraId="2754BB4C" w14:textId="77777777" w:rsidR="0087790E" w:rsidRPr="00A41886" w:rsidRDefault="0087790E" w:rsidP="0087790E">
            <w:pPr>
              <w:jc w:val="center"/>
              <w:rPr>
                <w:rFonts w:ascii="PT Astra Serif" w:hAnsi="PT Astra Serif" w:cs="Times New Roman"/>
                <w:color w:val="D9D9D9" w:themeColor="background1" w:themeShade="D9"/>
                <w:sz w:val="26"/>
                <w:szCs w:val="26"/>
              </w:rPr>
            </w:pPr>
            <w:r w:rsidRPr="00A41886">
              <w:rPr>
                <w:rFonts w:ascii="PT Astra Serif" w:hAnsi="PT Astra Serif" w:cs="Times New Roman"/>
                <w:bCs/>
                <w:sz w:val="26"/>
                <w:szCs w:val="26"/>
              </w:rPr>
              <w:t>г. Горно-Алтайск</w:t>
            </w:r>
          </w:p>
        </w:tc>
      </w:tr>
      <w:tr w:rsidR="0087790E" w:rsidRPr="00A41886" w14:paraId="2FD29F50" w14:textId="77777777" w:rsidTr="00560936">
        <w:trPr>
          <w:trHeight w:val="283"/>
        </w:trPr>
        <w:tc>
          <w:tcPr>
            <w:tcW w:w="9720" w:type="dxa"/>
            <w:gridSpan w:val="3"/>
            <w:vAlign w:val="center"/>
          </w:tcPr>
          <w:p w14:paraId="7BB08193" w14:textId="77777777" w:rsidR="0087790E" w:rsidRPr="00A41886" w:rsidRDefault="0087790E" w:rsidP="0087790E">
            <w:pPr>
              <w:jc w:val="center"/>
              <w:rPr>
                <w:rFonts w:ascii="PT Astra Serif" w:hAnsi="PT Astra Serif" w:cs="Times New Roman"/>
                <w:bCs/>
                <w:sz w:val="26"/>
                <w:szCs w:val="26"/>
              </w:rPr>
            </w:pPr>
          </w:p>
          <w:p w14:paraId="3D67D59F" w14:textId="77777777" w:rsidR="0087790E" w:rsidRPr="00A41886" w:rsidRDefault="0087790E" w:rsidP="0087790E">
            <w:pPr>
              <w:jc w:val="center"/>
              <w:rPr>
                <w:rFonts w:ascii="PT Astra Serif" w:hAnsi="PT Astra Serif" w:cs="Times New Roman"/>
                <w:bCs/>
                <w:sz w:val="26"/>
                <w:szCs w:val="26"/>
              </w:rPr>
            </w:pPr>
          </w:p>
          <w:p w14:paraId="537AF9EB" w14:textId="77777777" w:rsidR="0087790E" w:rsidRPr="00A41886" w:rsidRDefault="0087790E" w:rsidP="0087790E">
            <w:pPr>
              <w:jc w:val="center"/>
              <w:rPr>
                <w:rFonts w:ascii="PT Astra Serif" w:hAnsi="PT Astra Serif" w:cs="Times New Roman"/>
                <w:bCs/>
                <w:sz w:val="26"/>
                <w:szCs w:val="26"/>
              </w:rPr>
            </w:pPr>
          </w:p>
        </w:tc>
      </w:tr>
      <w:tr w:rsidR="00691A01" w:rsidRPr="00A41886" w14:paraId="4DA45CA5" w14:textId="77777777" w:rsidTr="00560936">
        <w:trPr>
          <w:trHeight w:val="283"/>
        </w:trPr>
        <w:tc>
          <w:tcPr>
            <w:tcW w:w="9720" w:type="dxa"/>
            <w:gridSpan w:val="3"/>
            <w:vAlign w:val="center"/>
          </w:tcPr>
          <w:p w14:paraId="3E368BF7" w14:textId="7F38FB8F" w:rsidR="00691A01" w:rsidRPr="002770D2" w:rsidRDefault="00691A01" w:rsidP="00691A01">
            <w:pPr>
              <w:jc w:val="center"/>
              <w:rPr>
                <w:rFonts w:ascii="PT Astra Serif" w:hAnsi="PT Astra Serif" w:cs="Times New Roman"/>
                <w:b/>
                <w:bCs/>
                <w:sz w:val="26"/>
                <w:szCs w:val="26"/>
              </w:rPr>
            </w:pPr>
            <w:permStart w:id="509164314" w:edGrp="everyone"/>
            <w:r w:rsidRPr="002770D2">
              <w:rPr>
                <w:rFonts w:ascii="PT Astra Serif" w:hAnsi="PT Astra Serif" w:cs="Times New Roman"/>
                <w:b/>
                <w:bCs/>
                <w:sz w:val="26"/>
                <w:szCs w:val="26"/>
              </w:rPr>
              <w:t>[О внесении изменений в Перечень главных администраторов доходов республиканского бюджета Республики Алтай, утвержденных постановлением Правительства Республики Алтай от 30 декабря 2021 г. № 434]</w:t>
            </w:r>
            <w:permEnd w:id="509164314"/>
          </w:p>
        </w:tc>
      </w:tr>
      <w:tr w:rsidR="00691A01" w:rsidRPr="00A41886" w14:paraId="6A576AA7" w14:textId="77777777" w:rsidTr="00560936">
        <w:trPr>
          <w:trHeight w:val="283"/>
        </w:trPr>
        <w:tc>
          <w:tcPr>
            <w:tcW w:w="9720" w:type="dxa"/>
            <w:gridSpan w:val="3"/>
            <w:vAlign w:val="center"/>
          </w:tcPr>
          <w:p w14:paraId="7D6D6F65" w14:textId="77777777" w:rsidR="00691A01" w:rsidRPr="002770D2" w:rsidRDefault="00691A01" w:rsidP="00691A01">
            <w:pPr>
              <w:jc w:val="center"/>
              <w:rPr>
                <w:rFonts w:ascii="PT Astra Serif" w:hAnsi="PT Astra Serif" w:cs="Times New Roman"/>
                <w:bCs/>
                <w:sz w:val="48"/>
                <w:szCs w:val="48"/>
              </w:rPr>
            </w:pPr>
          </w:p>
        </w:tc>
      </w:tr>
    </w:tbl>
    <w:p w14:paraId="36A37757" w14:textId="75062E06" w:rsidR="009004E6" w:rsidRPr="002770D2" w:rsidRDefault="00691A01" w:rsidP="00CB0AB2">
      <w:pPr>
        <w:pStyle w:val="Default"/>
        <w:widowControl w:val="0"/>
        <w:ind w:firstLine="709"/>
        <w:jc w:val="both"/>
        <w:rPr>
          <w:rFonts w:ascii="PT Astra Serif" w:hAnsi="PT Astra Serif"/>
          <w:b/>
          <w:color w:val="000000" w:themeColor="text1"/>
          <w:sz w:val="26"/>
          <w:szCs w:val="26"/>
        </w:rPr>
      </w:pPr>
      <w:permStart w:id="1783385232" w:edGrp="everyone"/>
      <w:r w:rsidRPr="00A41886">
        <w:rPr>
          <w:rFonts w:ascii="PT Astra Serif" w:hAnsi="PT Astra Serif"/>
          <w:color w:val="000000" w:themeColor="text1"/>
          <w:sz w:val="26"/>
          <w:szCs w:val="26"/>
        </w:rPr>
        <w:t xml:space="preserve">Правительство Республики Алтай </w:t>
      </w:r>
      <w:r w:rsidR="00CB0AB2" w:rsidRPr="00142021">
        <w:rPr>
          <w:rFonts w:ascii="PT Astra Serif" w:hAnsi="PT Astra Serif"/>
          <w:b/>
          <w:color w:val="000000" w:themeColor="text1"/>
          <w:spacing w:val="20"/>
          <w:sz w:val="26"/>
          <w:szCs w:val="26"/>
        </w:rPr>
        <w:t>постановляет:</w:t>
      </w:r>
    </w:p>
    <w:p w14:paraId="12325C08" w14:textId="4B1D8F33" w:rsidR="00691A01" w:rsidRPr="00A41886" w:rsidRDefault="00691A01" w:rsidP="009004E6">
      <w:pPr>
        <w:pStyle w:val="Default"/>
        <w:widowControl w:val="0"/>
        <w:ind w:firstLine="709"/>
        <w:jc w:val="both"/>
        <w:rPr>
          <w:rFonts w:ascii="PT Astra Serif" w:hAnsi="PT Astra Serif"/>
          <w:color w:val="000000" w:themeColor="text1"/>
          <w:sz w:val="26"/>
          <w:szCs w:val="26"/>
        </w:rPr>
      </w:pPr>
    </w:p>
    <w:p w14:paraId="480B8094" w14:textId="3CDECD36" w:rsidR="00691A01" w:rsidRPr="00A41886" w:rsidRDefault="00691A01" w:rsidP="00691A01">
      <w:pPr>
        <w:pStyle w:val="Default"/>
        <w:widowControl w:val="0"/>
        <w:ind w:firstLine="709"/>
        <w:jc w:val="both"/>
        <w:rPr>
          <w:rFonts w:ascii="PT Astra Serif" w:hAnsi="PT Astra Serif"/>
          <w:color w:val="000000" w:themeColor="text1"/>
          <w:sz w:val="26"/>
          <w:szCs w:val="26"/>
        </w:rPr>
      </w:pPr>
      <w:r w:rsidRPr="00A41886">
        <w:rPr>
          <w:rFonts w:ascii="PT Astra Serif" w:hAnsi="PT Astra Serif"/>
          <w:bCs/>
          <w:sz w:val="26"/>
          <w:szCs w:val="26"/>
        </w:rPr>
        <w:t>1. Таблицу 2 Перечня главных администраторов доходов республиканского бюджета Республики Алтай, утвержденного постановлением Правительства Республики Алтай от 30 декабря 2021 г. № 434</w:t>
      </w:r>
      <w:r w:rsidRPr="00A41886">
        <w:rPr>
          <w:rFonts w:ascii="PT Astra Serif" w:hAnsi="PT Astra Serif"/>
          <w:sz w:val="26"/>
          <w:szCs w:val="26"/>
        </w:rPr>
        <w:t xml:space="preserve"> </w:t>
      </w:r>
      <w:r w:rsidR="00CB0AB2" w:rsidRPr="007D0A61">
        <w:rPr>
          <w:rFonts w:ascii="PT Astra Serif" w:hAnsi="PT Astra Serif"/>
          <w:color w:val="000000" w:themeColor="text1"/>
          <w:sz w:val="26"/>
          <w:szCs w:val="26"/>
        </w:rPr>
        <w:t>(Сборн</w:t>
      </w:r>
      <w:r w:rsidR="00CB0AB2">
        <w:rPr>
          <w:rFonts w:ascii="PT Astra Serif" w:hAnsi="PT Astra Serif"/>
          <w:color w:val="000000" w:themeColor="text1"/>
          <w:sz w:val="26"/>
          <w:szCs w:val="26"/>
        </w:rPr>
        <w:t>ик законодательства Республики Алтай, 2021, №</w:t>
      </w:r>
      <w:r w:rsidR="00CB0AB2" w:rsidRPr="007D0A61">
        <w:rPr>
          <w:rFonts w:ascii="PT Astra Serif" w:hAnsi="PT Astra Serif"/>
          <w:color w:val="000000" w:themeColor="text1"/>
          <w:sz w:val="26"/>
          <w:szCs w:val="26"/>
        </w:rPr>
        <w:t xml:space="preserve"> 194(200); 2022, № 204(210); 20</w:t>
      </w:r>
      <w:r w:rsidR="00CB0AB2">
        <w:rPr>
          <w:rFonts w:ascii="PT Astra Serif" w:hAnsi="PT Astra Serif"/>
          <w:color w:val="000000" w:themeColor="text1"/>
          <w:sz w:val="26"/>
          <w:szCs w:val="26"/>
        </w:rPr>
        <w:t>23, № 214(220); 2024, № 225(231)</w:t>
      </w:r>
      <w:r w:rsidRPr="00A41886">
        <w:rPr>
          <w:rFonts w:ascii="PT Astra Serif" w:hAnsi="PT Astra Serif"/>
          <w:sz w:val="26"/>
          <w:szCs w:val="26"/>
        </w:rPr>
        <w:t>; официальный портал Республики Алтай в сети «Интерн</w:t>
      </w:r>
      <w:r w:rsidR="00CB0AB2">
        <w:rPr>
          <w:rFonts w:ascii="PT Astra Serif" w:hAnsi="PT Astra Serif"/>
          <w:sz w:val="26"/>
          <w:szCs w:val="26"/>
        </w:rPr>
        <w:t>ет»: www.altai-republic.ru, 2025</w:t>
      </w:r>
      <w:r w:rsidRPr="00A41886">
        <w:rPr>
          <w:rFonts w:ascii="PT Astra Serif" w:hAnsi="PT Astra Serif"/>
          <w:sz w:val="26"/>
          <w:szCs w:val="26"/>
        </w:rPr>
        <w:t xml:space="preserve">, </w:t>
      </w:r>
      <w:r w:rsidR="0027116C" w:rsidRPr="00897EC7">
        <w:rPr>
          <w:rFonts w:ascii="PT Astra Serif" w:hAnsi="PT Astra Serif"/>
          <w:b/>
          <w:sz w:val="26"/>
          <w:szCs w:val="26"/>
        </w:rPr>
        <w:t>__</w:t>
      </w:r>
      <w:r w:rsidR="0027116C">
        <w:rPr>
          <w:rFonts w:ascii="PT Astra Serif" w:hAnsi="PT Astra Serif"/>
          <w:sz w:val="26"/>
          <w:szCs w:val="26"/>
        </w:rPr>
        <w:t xml:space="preserve"> </w:t>
      </w:r>
      <w:r w:rsidRPr="00A41886">
        <w:rPr>
          <w:rFonts w:ascii="PT Astra Serif" w:hAnsi="PT Astra Serif"/>
          <w:sz w:val="26"/>
          <w:szCs w:val="26"/>
        </w:rPr>
        <w:t xml:space="preserve">декабря), </w:t>
      </w:r>
      <w:r w:rsidRPr="00A41886">
        <w:rPr>
          <w:rFonts w:ascii="PT Astra Serif" w:hAnsi="PT Astra Serif"/>
          <w:bCs/>
          <w:sz w:val="26"/>
          <w:szCs w:val="26"/>
        </w:rPr>
        <w:t>изложить в следующей редакции:</w:t>
      </w:r>
    </w:p>
    <w:p w14:paraId="2EBFEF75" w14:textId="0A65A52C" w:rsidR="00691A01" w:rsidRPr="00A41886" w:rsidRDefault="002B135A" w:rsidP="00691A01">
      <w:pPr>
        <w:autoSpaceDE w:val="0"/>
        <w:autoSpaceDN w:val="0"/>
        <w:adjustRightInd w:val="0"/>
        <w:jc w:val="right"/>
        <w:rPr>
          <w:rFonts w:ascii="PT Astra Serif" w:hAnsi="PT Astra Serif"/>
          <w:bCs/>
          <w:sz w:val="26"/>
          <w:szCs w:val="26"/>
        </w:rPr>
      </w:pPr>
      <w:permStart w:id="149120510" w:edGrp="everyone"/>
      <w:permEnd w:id="1783385232"/>
      <w:r w:rsidRPr="00A41886">
        <w:rPr>
          <w:rFonts w:ascii="PT Astra Serif" w:hAnsi="PT Astra Serif"/>
          <w:bCs/>
          <w:sz w:val="26"/>
          <w:szCs w:val="26"/>
        </w:rPr>
        <w:t xml:space="preserve"> «</w:t>
      </w:r>
      <w:r w:rsidR="00691A01" w:rsidRPr="00A41886">
        <w:rPr>
          <w:rFonts w:ascii="PT Astra Serif" w:hAnsi="PT Astra Serif"/>
          <w:bCs/>
          <w:sz w:val="26"/>
          <w:szCs w:val="26"/>
        </w:rPr>
        <w:t xml:space="preserve">Таблица 2 </w:t>
      </w:r>
    </w:p>
    <w:p w14:paraId="14522C0E" w14:textId="77777777" w:rsidR="00691A01" w:rsidRPr="00A41886" w:rsidRDefault="00691A01" w:rsidP="00691A01">
      <w:pPr>
        <w:autoSpaceDE w:val="0"/>
        <w:autoSpaceDN w:val="0"/>
        <w:adjustRightInd w:val="0"/>
        <w:jc w:val="right"/>
        <w:rPr>
          <w:rFonts w:ascii="PT Astra Serif" w:hAnsi="PT Astra Serif"/>
          <w:bCs/>
          <w:sz w:val="26"/>
          <w:szCs w:val="26"/>
        </w:rPr>
      </w:pPr>
    </w:p>
    <w:p w14:paraId="2F70D2AE" w14:textId="77777777" w:rsidR="00691A01" w:rsidRPr="00A41886" w:rsidRDefault="00691A01" w:rsidP="00691A01">
      <w:pPr>
        <w:autoSpaceDE w:val="0"/>
        <w:autoSpaceDN w:val="0"/>
        <w:adjustRightInd w:val="0"/>
        <w:jc w:val="center"/>
        <w:rPr>
          <w:rFonts w:ascii="PT Astra Serif" w:hAnsi="PT Astra Serif"/>
          <w:b/>
          <w:bCs/>
          <w:sz w:val="26"/>
          <w:szCs w:val="26"/>
        </w:rPr>
      </w:pPr>
      <w:r w:rsidRPr="00A41886">
        <w:rPr>
          <w:rFonts w:ascii="PT Astra Serif" w:hAnsi="PT Astra Serif"/>
          <w:b/>
          <w:bCs/>
          <w:sz w:val="26"/>
          <w:szCs w:val="26"/>
        </w:rPr>
        <w:t xml:space="preserve">Перечень </w:t>
      </w:r>
    </w:p>
    <w:p w14:paraId="164F1C87" w14:textId="77777777" w:rsidR="00691A01" w:rsidRPr="00A41886" w:rsidRDefault="00691A01" w:rsidP="00691A01">
      <w:pPr>
        <w:autoSpaceDE w:val="0"/>
        <w:autoSpaceDN w:val="0"/>
        <w:adjustRightInd w:val="0"/>
        <w:jc w:val="center"/>
        <w:rPr>
          <w:rFonts w:ascii="PT Astra Serif" w:hAnsi="PT Astra Serif"/>
          <w:b/>
          <w:bCs/>
          <w:sz w:val="26"/>
          <w:szCs w:val="26"/>
        </w:rPr>
      </w:pPr>
      <w:r w:rsidRPr="00A41886">
        <w:rPr>
          <w:rFonts w:ascii="PT Astra Serif" w:hAnsi="PT Astra Serif"/>
          <w:b/>
          <w:bCs/>
          <w:sz w:val="26"/>
          <w:szCs w:val="26"/>
        </w:rPr>
        <w:t>главных администраторов безвозмездных поступлений республиканского бюджета Республики Алтай</w:t>
      </w:r>
    </w:p>
    <w:p w14:paraId="490AF575" w14:textId="44777879" w:rsidR="00307FAC" w:rsidRPr="00A41886" w:rsidRDefault="00307FAC" w:rsidP="00C1304E">
      <w:pPr>
        <w:autoSpaceDE w:val="0"/>
        <w:autoSpaceDN w:val="0"/>
        <w:adjustRightInd w:val="0"/>
        <w:jc w:val="center"/>
        <w:rPr>
          <w:rFonts w:ascii="PT Astra Serif" w:hAnsi="PT Astra Serif"/>
          <w:b/>
          <w:bCs/>
          <w:sz w:val="26"/>
          <w:szCs w:val="26"/>
        </w:rPr>
      </w:pPr>
    </w:p>
    <w:tbl>
      <w:tblPr>
        <w:tblW w:w="9188" w:type="dxa"/>
        <w:jc w:val="center"/>
        <w:tblBorders>
          <w:top w:val="single" w:sz="4" w:space="0" w:color="auto"/>
        </w:tblBorders>
        <w:tblLayout w:type="fixed"/>
        <w:tblLook w:val="0000" w:firstRow="0" w:lastRow="0" w:firstColumn="0" w:lastColumn="0" w:noHBand="0" w:noVBand="0"/>
      </w:tblPr>
      <w:tblGrid>
        <w:gridCol w:w="1335"/>
        <w:gridCol w:w="2693"/>
        <w:gridCol w:w="5160"/>
      </w:tblGrid>
      <w:tr w:rsidR="00307FAC" w:rsidRPr="00A41886" w14:paraId="20A9F67B" w14:textId="77777777" w:rsidTr="00493FBC">
        <w:trPr>
          <w:trHeight w:val="289"/>
          <w:jc w:val="center"/>
        </w:trPr>
        <w:tc>
          <w:tcPr>
            <w:tcW w:w="4028" w:type="dxa"/>
            <w:gridSpan w:val="2"/>
            <w:tcBorders>
              <w:top w:val="single" w:sz="4" w:space="0" w:color="auto"/>
              <w:left w:val="single" w:sz="4" w:space="0" w:color="auto"/>
              <w:bottom w:val="single" w:sz="4" w:space="0" w:color="auto"/>
            </w:tcBorders>
          </w:tcPr>
          <w:p w14:paraId="16940A0E"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Код бюджетной классификации Российской Федерации</w:t>
            </w:r>
          </w:p>
        </w:tc>
        <w:tc>
          <w:tcPr>
            <w:tcW w:w="5160" w:type="dxa"/>
            <w:vMerge w:val="restart"/>
            <w:tcBorders>
              <w:top w:val="single" w:sz="4" w:space="0" w:color="auto"/>
              <w:left w:val="single" w:sz="4" w:space="0" w:color="auto"/>
              <w:right w:val="single" w:sz="4" w:space="0" w:color="auto"/>
            </w:tcBorders>
            <w:vAlign w:val="center"/>
          </w:tcPr>
          <w:p w14:paraId="4852844A"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 xml:space="preserve">Наименование главного администратора доходов республиканского бюджета Республики Алтай, наименование кода вида (подвида) доходов республиканского бюджета Республики Алтай </w:t>
            </w:r>
          </w:p>
        </w:tc>
      </w:tr>
      <w:tr w:rsidR="00307FAC" w:rsidRPr="00A41886" w14:paraId="1495DB30" w14:textId="77777777" w:rsidTr="00493FBC">
        <w:trPr>
          <w:trHeight w:val="597"/>
          <w:jc w:val="center"/>
        </w:trPr>
        <w:tc>
          <w:tcPr>
            <w:tcW w:w="1335" w:type="dxa"/>
            <w:tcBorders>
              <w:top w:val="single" w:sz="4" w:space="0" w:color="auto"/>
              <w:left w:val="single" w:sz="4" w:space="0" w:color="auto"/>
              <w:bottom w:val="single" w:sz="4" w:space="0" w:color="auto"/>
              <w:right w:val="single" w:sz="4" w:space="0" w:color="auto"/>
            </w:tcBorders>
            <w:vAlign w:val="center"/>
          </w:tcPr>
          <w:p w14:paraId="3361A03B"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 xml:space="preserve">главного </w:t>
            </w:r>
            <w:proofErr w:type="spellStart"/>
            <w:r w:rsidRPr="00A41886">
              <w:rPr>
                <w:rFonts w:ascii="PT Astra Serif" w:hAnsi="PT Astra Serif"/>
                <w:sz w:val="26"/>
                <w:szCs w:val="26"/>
              </w:rPr>
              <w:t>админи-стратора</w:t>
            </w:r>
            <w:proofErr w:type="spellEnd"/>
            <w:r w:rsidRPr="00A41886">
              <w:rPr>
                <w:rFonts w:ascii="PT Astra Serif" w:hAnsi="PT Astra Serif"/>
                <w:sz w:val="26"/>
                <w:szCs w:val="26"/>
              </w:rPr>
              <w:t xml:space="preserve"> доходов</w:t>
            </w:r>
          </w:p>
        </w:tc>
        <w:tc>
          <w:tcPr>
            <w:tcW w:w="2693" w:type="dxa"/>
            <w:tcBorders>
              <w:top w:val="single" w:sz="4" w:space="0" w:color="auto"/>
              <w:left w:val="single" w:sz="4" w:space="0" w:color="auto"/>
              <w:bottom w:val="single" w:sz="4" w:space="0" w:color="auto"/>
            </w:tcBorders>
          </w:tcPr>
          <w:p w14:paraId="434CBF37" w14:textId="13D27BCF"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 xml:space="preserve">вида (подвида) доходов республиканского бюджета Республики </w:t>
            </w:r>
            <w:r w:rsidR="003930D3">
              <w:rPr>
                <w:rFonts w:ascii="PT Astra Serif" w:hAnsi="PT Astra Serif"/>
                <w:sz w:val="26"/>
                <w:szCs w:val="26"/>
              </w:rPr>
              <w:t>Алтай</w:t>
            </w:r>
          </w:p>
        </w:tc>
        <w:tc>
          <w:tcPr>
            <w:tcW w:w="5160" w:type="dxa"/>
            <w:vMerge/>
            <w:tcBorders>
              <w:left w:val="single" w:sz="4" w:space="0" w:color="auto"/>
              <w:right w:val="single" w:sz="4" w:space="0" w:color="auto"/>
            </w:tcBorders>
            <w:vAlign w:val="center"/>
          </w:tcPr>
          <w:p w14:paraId="72507B44" w14:textId="77777777" w:rsidR="00307FAC" w:rsidRPr="00A41886" w:rsidRDefault="00307FAC" w:rsidP="00493FBC">
            <w:pPr>
              <w:pStyle w:val="ConsPlusCell"/>
              <w:rPr>
                <w:rFonts w:ascii="PT Astra Serif" w:hAnsi="PT Astra Serif"/>
                <w:b/>
                <w:sz w:val="26"/>
                <w:szCs w:val="26"/>
              </w:rPr>
            </w:pPr>
          </w:p>
        </w:tc>
      </w:tr>
      <w:tr w:rsidR="00307FAC" w:rsidRPr="00A41886" w14:paraId="4B3172DB"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406811A"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189392EC" w14:textId="77777777" w:rsidR="00307FAC" w:rsidRPr="00A41886" w:rsidRDefault="00307FAC" w:rsidP="00493FBC">
            <w:pPr>
              <w:pStyle w:val="ConsPlusNormal"/>
              <w:jc w:val="center"/>
              <w:rPr>
                <w:rFonts w:ascii="PT Astra Serif" w:hAnsi="PT Astra Serif" w:cs="Times New Roman"/>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70781E5B" w14:textId="77777777" w:rsidR="00307FAC" w:rsidRPr="00A41886" w:rsidRDefault="00307FAC" w:rsidP="00493FBC">
            <w:pPr>
              <w:autoSpaceDE w:val="0"/>
              <w:autoSpaceDN w:val="0"/>
              <w:adjustRightInd w:val="0"/>
              <w:ind w:left="61"/>
              <w:jc w:val="center"/>
              <w:rPr>
                <w:rFonts w:ascii="PT Astra Serif" w:hAnsi="PT Astra Serif"/>
                <w:sz w:val="26"/>
                <w:szCs w:val="26"/>
              </w:rPr>
            </w:pPr>
            <w:r w:rsidRPr="00A41886">
              <w:rPr>
                <w:rFonts w:ascii="PT Astra Serif" w:hAnsi="PT Astra Serif"/>
                <w:bCs/>
                <w:sz w:val="26"/>
                <w:szCs w:val="26"/>
              </w:rPr>
              <w:t>Министерство здравоохранения Республики Алтай</w:t>
            </w:r>
          </w:p>
        </w:tc>
      </w:tr>
      <w:tr w:rsidR="00307FAC" w:rsidRPr="00A41886" w14:paraId="4603C81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31027A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5DCF1C2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2 02 25107 02 0000 150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D78954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обеспечение детей с сахарным </w:t>
            </w:r>
            <w:r w:rsidRPr="00A41886">
              <w:rPr>
                <w:rFonts w:ascii="PT Astra Serif" w:hAnsi="PT Astra Serif"/>
                <w:bCs/>
                <w:color w:val="000000"/>
                <w:sz w:val="26"/>
                <w:szCs w:val="26"/>
              </w:rPr>
              <w:lastRenderedPageBreak/>
              <w:t>диабетом 1 типа в возрасте от 2-х до 17-ти лет включительно системами непрерывного мониторинга глюкозы</w:t>
            </w:r>
          </w:p>
        </w:tc>
      </w:tr>
      <w:tr w:rsidR="00307FAC" w:rsidRPr="00A41886" w14:paraId="64CD3A02"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A1F1702"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lastRenderedPageBreak/>
              <w:t>901</w:t>
            </w:r>
          </w:p>
        </w:tc>
        <w:tc>
          <w:tcPr>
            <w:tcW w:w="2693" w:type="dxa"/>
            <w:tcBorders>
              <w:top w:val="single" w:sz="4" w:space="0" w:color="auto"/>
              <w:left w:val="single" w:sz="4" w:space="0" w:color="auto"/>
              <w:bottom w:val="single" w:sz="4" w:space="0" w:color="auto"/>
              <w:right w:val="single" w:sz="4" w:space="0" w:color="auto"/>
            </w:tcBorders>
            <w:vAlign w:val="center"/>
          </w:tcPr>
          <w:p w14:paraId="35C2719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2 02 25138 02 0000 150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F8D24E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307FAC" w:rsidRPr="00A41886" w14:paraId="69289E8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037503F"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550E3B7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2 02 25146 02 0000 150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E0CB92C"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оснащение (дооснащение и (или) переоснащение) медицинскими изделиями региональных детских больниц</w:t>
            </w:r>
          </w:p>
        </w:tc>
      </w:tr>
      <w:tr w:rsidR="00307FAC" w:rsidRPr="00A41886" w14:paraId="01C6040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655ACAE"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2FCE65A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2 02 25147 02 0000 150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C1F8F3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оснащение детских поликлиник (отделений) субъектов Российской Федерации мобильным медицинским оборудованием для проведения выездных мероприятий, в том числе для проведения профилактических медицинских осмотров, диспансеризации и диспансерного наблюдения детского населения</w:t>
            </w:r>
          </w:p>
        </w:tc>
      </w:tr>
      <w:tr w:rsidR="00307FAC" w:rsidRPr="00A41886" w14:paraId="5CE38BDC"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49457BB"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69F671B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2 02 25152 02 0000 150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E751641"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беременных женщин с сахарным диабетом системами непрерывного мониторинга глюкозы</w:t>
            </w:r>
          </w:p>
        </w:tc>
      </w:tr>
      <w:tr w:rsidR="00307FAC" w:rsidRPr="00A41886" w14:paraId="7F574F2A"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079655E"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6C3296F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2 02 25201 02 0000 150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BD5ACE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развитие паллиативной медицинской помощи</w:t>
            </w:r>
          </w:p>
        </w:tc>
      </w:tr>
      <w:tr w:rsidR="00307FAC" w:rsidRPr="00A41886" w14:paraId="23B9765A"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3850D72"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3261ACC0"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2 02 25202 02 0000 150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82D0F86"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r>
      <w:tr w:rsidR="00307FAC" w:rsidRPr="00A41886" w14:paraId="7EB34FDB"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CFE190A"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5B134CE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2 02 25214 02 0000 150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E7A239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субъектов Российской Федерации, возникающих при реализации мероприятий по обеспечению в амбулаторных условиях противовирусными лекарственными препаратами лиц, </w:t>
            </w:r>
            <w:r w:rsidRPr="00A41886">
              <w:rPr>
                <w:rFonts w:ascii="PT Astra Serif" w:hAnsi="PT Astra Serif"/>
                <w:bCs/>
                <w:color w:val="000000"/>
                <w:sz w:val="26"/>
                <w:szCs w:val="26"/>
              </w:rPr>
              <w:lastRenderedPageBreak/>
              <w:t>находящихся под диспансерным наблюдением, с диагнозом «хронический вирусный гепатит C»</w:t>
            </w:r>
          </w:p>
        </w:tc>
      </w:tr>
      <w:tr w:rsidR="00307FAC" w:rsidRPr="00A41886" w14:paraId="4707DCDD" w14:textId="77777777" w:rsidTr="002770D2">
        <w:tblPrEx>
          <w:tblCellSpacing w:w="5" w:type="nil"/>
          <w:tblBorders>
            <w:top w:val="none" w:sz="0" w:space="0" w:color="auto"/>
          </w:tblBorders>
          <w:tblCellMar>
            <w:left w:w="75" w:type="dxa"/>
            <w:right w:w="75" w:type="dxa"/>
          </w:tblCellMar>
        </w:tblPrEx>
        <w:trPr>
          <w:trHeight w:val="3769"/>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00B9120"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lastRenderedPageBreak/>
              <w:t>901</w:t>
            </w:r>
          </w:p>
        </w:tc>
        <w:tc>
          <w:tcPr>
            <w:tcW w:w="2693" w:type="dxa"/>
            <w:tcBorders>
              <w:top w:val="single" w:sz="4" w:space="0" w:color="auto"/>
              <w:left w:val="single" w:sz="4" w:space="0" w:color="auto"/>
              <w:bottom w:val="single" w:sz="4" w:space="0" w:color="auto"/>
              <w:right w:val="single" w:sz="4" w:space="0" w:color="auto"/>
            </w:tcBorders>
            <w:vAlign w:val="center"/>
          </w:tcPr>
          <w:p w14:paraId="16CB492D"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2 02 25216 02 0000 150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FC300F1"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реализацию организационных мероприятий, связанных с обеспечением лиц лекарственными препаратами, предназначенными для лечения больных гемофилией, </w:t>
            </w:r>
            <w:proofErr w:type="spellStart"/>
            <w:r w:rsidRPr="00A41886">
              <w:rPr>
                <w:rFonts w:ascii="PT Astra Serif" w:hAnsi="PT Astra Serif"/>
                <w:bCs/>
                <w:color w:val="000000"/>
                <w:sz w:val="26"/>
                <w:szCs w:val="26"/>
              </w:rPr>
              <w:t>муковисцидозом</w:t>
            </w:r>
            <w:proofErr w:type="spellEnd"/>
            <w:r w:rsidRPr="00A41886">
              <w:rPr>
                <w:rFonts w:ascii="PT Astra Serif" w:hAnsi="PT Astra Serif"/>
                <w:bCs/>
                <w:color w:val="000000"/>
                <w:sz w:val="26"/>
                <w:szCs w:val="26"/>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A41886">
              <w:rPr>
                <w:rFonts w:ascii="PT Astra Serif" w:hAnsi="PT Astra Serif"/>
                <w:bCs/>
                <w:color w:val="000000"/>
                <w:sz w:val="26"/>
                <w:szCs w:val="26"/>
              </w:rPr>
              <w:t>гемолитико</w:t>
            </w:r>
            <w:proofErr w:type="spellEnd"/>
            <w:r w:rsidRPr="00A41886">
              <w:rPr>
                <w:rFonts w:ascii="PT Astra Serif" w:hAnsi="PT Astra Serif"/>
                <w:bCs/>
                <w:color w:val="000000"/>
                <w:sz w:val="26"/>
                <w:szCs w:val="26"/>
              </w:rPr>
              <w:t xml:space="preserve">-уремическим синдромом, юношеским артритом с системным началом, </w:t>
            </w:r>
            <w:proofErr w:type="spellStart"/>
            <w:r w:rsidRPr="00A41886">
              <w:rPr>
                <w:rFonts w:ascii="PT Astra Serif" w:hAnsi="PT Astra Serif"/>
                <w:bCs/>
                <w:color w:val="000000"/>
                <w:sz w:val="26"/>
                <w:szCs w:val="26"/>
              </w:rPr>
              <w:t>мукополисахаридозом</w:t>
            </w:r>
            <w:proofErr w:type="spellEnd"/>
            <w:r w:rsidRPr="00A41886">
              <w:rPr>
                <w:rFonts w:ascii="PT Astra Serif" w:hAnsi="PT Astra Serif"/>
                <w:bCs/>
                <w:color w:val="000000"/>
                <w:sz w:val="26"/>
                <w:szCs w:val="26"/>
              </w:rPr>
              <w:t xml:space="preserve"> I, II и VI типов, </w:t>
            </w:r>
            <w:proofErr w:type="spellStart"/>
            <w:r w:rsidRPr="00A41886">
              <w:rPr>
                <w:rFonts w:ascii="PT Astra Serif" w:hAnsi="PT Astra Serif"/>
                <w:bCs/>
                <w:color w:val="000000"/>
                <w:sz w:val="26"/>
                <w:szCs w:val="26"/>
              </w:rPr>
              <w:t>апластической</w:t>
            </w:r>
            <w:proofErr w:type="spellEnd"/>
            <w:r w:rsidRPr="00A41886">
              <w:rPr>
                <w:rFonts w:ascii="PT Astra Serif" w:hAnsi="PT Astra Serif"/>
                <w:bCs/>
                <w:color w:val="000000"/>
                <w:sz w:val="26"/>
                <w:szCs w:val="26"/>
              </w:rPr>
              <w:t xml:space="preserve"> анемией неуточненной, наследственным дефицитом факторов II (фибриногена), VII (лабильного), X (Стюарта - </w:t>
            </w:r>
            <w:proofErr w:type="spellStart"/>
            <w:r w:rsidRPr="00A41886">
              <w:rPr>
                <w:rFonts w:ascii="PT Astra Serif" w:hAnsi="PT Astra Serif"/>
                <w:bCs/>
                <w:color w:val="000000"/>
                <w:sz w:val="26"/>
                <w:szCs w:val="26"/>
              </w:rPr>
              <w:t>Прауэра</w:t>
            </w:r>
            <w:proofErr w:type="spellEnd"/>
            <w:r w:rsidRPr="00A41886">
              <w:rPr>
                <w:rFonts w:ascii="PT Astra Serif" w:hAnsi="PT Astra Serif"/>
                <w:bCs/>
                <w:color w:val="000000"/>
                <w:sz w:val="26"/>
                <w:szCs w:val="26"/>
              </w:rPr>
              <w:t>), а также после трансплантации органов и (или) тканей</w:t>
            </w:r>
          </w:p>
        </w:tc>
      </w:tr>
      <w:tr w:rsidR="00307FAC" w:rsidRPr="00A41886" w14:paraId="2674B2B7" w14:textId="77777777" w:rsidTr="002770D2">
        <w:tblPrEx>
          <w:tblCellSpacing w:w="5" w:type="nil"/>
          <w:tblBorders>
            <w:top w:val="none" w:sz="0" w:space="0" w:color="auto"/>
          </w:tblBorders>
          <w:tblCellMar>
            <w:left w:w="75" w:type="dxa"/>
            <w:right w:w="75" w:type="dxa"/>
          </w:tblCellMar>
        </w:tblPrEx>
        <w:trPr>
          <w:trHeight w:val="357"/>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3B0F6C9"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06F8311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2 02 25316 02 0000 150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A8048C5"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оснащение (дооснащение и (или) переоснащение) медицинскими изделиями перинатальных центров и родильных домов (отделений), в том числе в составе других организаций</w:t>
            </w:r>
          </w:p>
        </w:tc>
      </w:tr>
      <w:tr w:rsidR="00307FAC" w:rsidRPr="00A41886" w14:paraId="43644616" w14:textId="77777777" w:rsidTr="002770D2">
        <w:tblPrEx>
          <w:tblCellSpacing w:w="5" w:type="nil"/>
          <w:tblBorders>
            <w:top w:val="none" w:sz="0" w:space="0" w:color="auto"/>
          </w:tblBorders>
          <w:tblCellMar>
            <w:left w:w="75" w:type="dxa"/>
            <w:right w:w="75" w:type="dxa"/>
          </w:tblCellMar>
        </w:tblPrEx>
        <w:trPr>
          <w:trHeight w:val="41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5F8E7C7"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18E09A3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2 02 25365 02 0000 150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B889FB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региональных проектов модернизации первичного звена здравоохранения</w:t>
            </w:r>
          </w:p>
        </w:tc>
      </w:tr>
      <w:tr w:rsidR="00307FAC" w:rsidRPr="00A41886" w14:paraId="6E28910B" w14:textId="77777777" w:rsidTr="004E7DB4">
        <w:tblPrEx>
          <w:tblCellSpacing w:w="5" w:type="nil"/>
          <w:tblBorders>
            <w:top w:val="none" w:sz="0" w:space="0" w:color="auto"/>
          </w:tblBorders>
          <w:tblCellMar>
            <w:left w:w="75" w:type="dxa"/>
            <w:right w:w="75" w:type="dxa"/>
          </w:tblCellMar>
        </w:tblPrEx>
        <w:trPr>
          <w:trHeight w:val="282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8E197B9"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01869D5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2 02 25385 02 0000 150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44E629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субъектов Российской Федерации, возникающих при реализации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r>
      <w:tr w:rsidR="00307FAC" w:rsidRPr="00A41886" w14:paraId="183764A8"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5515111"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3B9FB0F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2 02 25468 02 0000 150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8560CD6"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r>
      <w:tr w:rsidR="00307FAC" w:rsidRPr="00A41886" w14:paraId="67756DB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01D3EB3"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1CFB1F50"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2 02 25546 02 0000 150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8ED021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организацию центров здоровья </w:t>
            </w:r>
            <w:r w:rsidRPr="00A41886">
              <w:rPr>
                <w:rFonts w:ascii="PT Astra Serif" w:hAnsi="PT Astra Serif"/>
                <w:bCs/>
                <w:color w:val="000000"/>
                <w:sz w:val="26"/>
                <w:szCs w:val="26"/>
              </w:rPr>
              <w:lastRenderedPageBreak/>
              <w:t>для взрослых на базе отделений (кабинетов) медицинской профилактики в центральных районных и районных больницах, в том числе в удаленных населенных пунктах, а также оснащение (дооснащение) оборудованием для выявления и коррекции факторов риска развития хронических неинфекционных заболеваний</w:t>
            </w:r>
          </w:p>
        </w:tc>
      </w:tr>
      <w:tr w:rsidR="00307FAC" w:rsidRPr="00A41886" w14:paraId="72DD779C"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EFEE504"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lastRenderedPageBreak/>
              <w:t>901</w:t>
            </w:r>
          </w:p>
        </w:tc>
        <w:tc>
          <w:tcPr>
            <w:tcW w:w="2693" w:type="dxa"/>
            <w:tcBorders>
              <w:top w:val="single" w:sz="4" w:space="0" w:color="auto"/>
              <w:left w:val="single" w:sz="4" w:space="0" w:color="auto"/>
              <w:bottom w:val="single" w:sz="4" w:space="0" w:color="auto"/>
              <w:right w:val="single" w:sz="4" w:space="0" w:color="auto"/>
            </w:tcBorders>
            <w:vAlign w:val="center"/>
          </w:tcPr>
          <w:p w14:paraId="33A494A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BE6DDF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закупки авиационных работ в целях оказания медицинской помощи</w:t>
            </w:r>
          </w:p>
        </w:tc>
      </w:tr>
      <w:tr w:rsidR="00307FAC" w:rsidRPr="00A41886" w14:paraId="0DB08D2F" w14:textId="77777777" w:rsidTr="004E7DB4">
        <w:tblPrEx>
          <w:tblCellSpacing w:w="5" w:type="nil"/>
          <w:tblBorders>
            <w:top w:val="none" w:sz="0" w:space="0" w:color="auto"/>
          </w:tblBorders>
          <w:tblCellMar>
            <w:left w:w="75" w:type="dxa"/>
            <w:right w:w="75" w:type="dxa"/>
          </w:tblCellMar>
        </w:tblPrEx>
        <w:trPr>
          <w:trHeight w:val="184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5428EB0"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5568C8E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2 02 25586 02 0000 150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FEF62DD"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r>
      <w:tr w:rsidR="00307FAC" w:rsidRPr="00A41886" w14:paraId="76CEF477" w14:textId="77777777" w:rsidTr="004E7DB4">
        <w:tblPrEx>
          <w:tblCellSpacing w:w="5" w:type="nil"/>
          <w:tblBorders>
            <w:top w:val="none" w:sz="0" w:space="0" w:color="auto"/>
          </w:tblBorders>
          <w:tblCellMar>
            <w:left w:w="75" w:type="dxa"/>
            <w:right w:w="75" w:type="dxa"/>
          </w:tblCellMar>
        </w:tblPrEx>
        <w:trPr>
          <w:trHeight w:val="2306"/>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924EFD5"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29119B3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2 02 25752 02 0000 150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37C68D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r>
      <w:tr w:rsidR="00307FAC" w:rsidRPr="00A41886" w14:paraId="6A914BC3"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C857CCD"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2811C32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2 02 35460 02 0000 150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C79752E"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307FAC" w:rsidRPr="00A41886" w14:paraId="3A040CF5"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31460D0" w14:textId="77777777" w:rsidR="00307FAC" w:rsidRPr="00A41886" w:rsidRDefault="00307FAC" w:rsidP="00493FBC">
            <w:pPr>
              <w:ind w:hanging="15"/>
              <w:jc w:val="center"/>
              <w:rPr>
                <w:rFonts w:ascii="PT Astra Serif" w:hAnsi="PT Astra Serif"/>
                <w:color w:val="000000"/>
                <w:sz w:val="26"/>
                <w:szCs w:val="26"/>
              </w:rPr>
            </w:pPr>
            <w:r w:rsidRPr="00A41886">
              <w:rPr>
                <w:rFonts w:ascii="PT Astra Serif" w:hAnsi="PT Astra Serif"/>
                <w:bCs/>
                <w:color w:val="000000"/>
                <w:sz w:val="26"/>
                <w:szCs w:val="26"/>
              </w:rPr>
              <w:t>901</w:t>
            </w:r>
          </w:p>
        </w:tc>
        <w:tc>
          <w:tcPr>
            <w:tcW w:w="2693" w:type="dxa"/>
            <w:tcBorders>
              <w:top w:val="single" w:sz="4" w:space="0" w:color="auto"/>
              <w:left w:val="single" w:sz="4" w:space="0" w:color="auto"/>
              <w:bottom w:val="single" w:sz="4" w:space="0" w:color="auto"/>
              <w:right w:val="single" w:sz="4" w:space="0" w:color="auto"/>
            </w:tcBorders>
            <w:vAlign w:val="center"/>
          </w:tcPr>
          <w:p w14:paraId="1FD2F7C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2 02 45161 02 0000 150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B77B26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307FAC" w:rsidRPr="00A41886" w14:paraId="35C6A58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871F070"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5621E5EF"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6D7ED538" w14:textId="77777777" w:rsidR="00307FAC" w:rsidRPr="00A41886" w:rsidRDefault="00307FAC" w:rsidP="00493FBC">
            <w:pPr>
              <w:ind w:left="61"/>
              <w:jc w:val="center"/>
              <w:rPr>
                <w:rFonts w:ascii="PT Astra Serif" w:hAnsi="PT Astra Serif"/>
                <w:sz w:val="26"/>
                <w:szCs w:val="26"/>
              </w:rPr>
            </w:pPr>
            <w:r w:rsidRPr="00A41886">
              <w:rPr>
                <w:rFonts w:ascii="PT Astra Serif" w:hAnsi="PT Astra Serif"/>
                <w:bCs/>
                <w:sz w:val="26"/>
                <w:szCs w:val="26"/>
              </w:rPr>
              <w:t>Министерство культуры Республики Алтай</w:t>
            </w:r>
          </w:p>
        </w:tc>
      </w:tr>
      <w:tr w:rsidR="00307FAC" w:rsidRPr="00A41886" w14:paraId="0A4FAF83" w14:textId="77777777" w:rsidTr="004E7DB4">
        <w:tblPrEx>
          <w:tblCellSpacing w:w="5" w:type="nil"/>
          <w:tblBorders>
            <w:top w:val="none" w:sz="0" w:space="0" w:color="auto"/>
          </w:tblBorders>
          <w:tblCellMar>
            <w:left w:w="75" w:type="dxa"/>
            <w:right w:w="75" w:type="dxa"/>
          </w:tblCellMar>
        </w:tblPrEx>
        <w:trPr>
          <w:trHeight w:val="1683"/>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0C9F4C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7EBF647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2 02 25349 02 0000 150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F7EB0C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модернизацию учреждений культуры, включая создание детских культурно-просветительских центров на базе учреждений культуры</w:t>
            </w:r>
          </w:p>
        </w:tc>
      </w:tr>
      <w:tr w:rsidR="00307FAC" w:rsidRPr="00A41886" w14:paraId="7C14AD2A"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E0CEE70"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lastRenderedPageBreak/>
              <w:t>902</w:t>
            </w:r>
          </w:p>
        </w:tc>
        <w:tc>
          <w:tcPr>
            <w:tcW w:w="2693" w:type="dxa"/>
            <w:tcBorders>
              <w:top w:val="single" w:sz="4" w:space="0" w:color="auto"/>
              <w:left w:val="single" w:sz="4" w:space="0" w:color="auto"/>
              <w:bottom w:val="single" w:sz="4" w:space="0" w:color="auto"/>
              <w:right w:val="single" w:sz="4" w:space="0" w:color="auto"/>
            </w:tcBorders>
            <w:vAlign w:val="center"/>
          </w:tcPr>
          <w:p w14:paraId="4123FAD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2 02 25454 02 0000 150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C5B77EE"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создание модельных муниципальных библиотек</w:t>
            </w:r>
          </w:p>
        </w:tc>
      </w:tr>
      <w:tr w:rsidR="00307FAC" w:rsidRPr="00A41886" w14:paraId="4A50E04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0441DF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103D7FC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2 02 25467 02 0000 150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25C4F0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307FAC" w:rsidRPr="00A41886" w14:paraId="4573D0C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BB85BE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0AABA16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2 02 25513 02 0000 150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55B2A5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развитие сети учреждений культурно-досугового типа</w:t>
            </w:r>
          </w:p>
        </w:tc>
      </w:tr>
      <w:tr w:rsidR="00307FAC" w:rsidRPr="00A41886" w14:paraId="67CD680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71D2A4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04EC94C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2 02 25517 02 0000 150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3156B9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307FAC" w:rsidRPr="00A41886" w14:paraId="6DC2D2E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E1BDAA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1D9F7BC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2 02 25519 02 0000 150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A5B5B1B"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поддержку отрасли культуры</w:t>
            </w:r>
          </w:p>
        </w:tc>
      </w:tr>
      <w:tr w:rsidR="00307FAC" w:rsidRPr="00A41886" w14:paraId="7DF2402B" w14:textId="77777777" w:rsidTr="004E7DB4">
        <w:tblPrEx>
          <w:tblCellSpacing w:w="5" w:type="nil"/>
          <w:tblBorders>
            <w:top w:val="none" w:sz="0" w:space="0" w:color="auto"/>
          </w:tblBorders>
          <w:tblCellMar>
            <w:left w:w="75" w:type="dxa"/>
            <w:right w:w="75" w:type="dxa"/>
          </w:tblCellMar>
        </w:tblPrEx>
        <w:trPr>
          <w:trHeight w:val="1665"/>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622D02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60990E6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ACAB79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проведение ремонта и (или) материально-технического оснащения региональных и (или) муниципальных филармоний</w:t>
            </w:r>
          </w:p>
        </w:tc>
      </w:tr>
      <w:tr w:rsidR="00307FAC" w:rsidRPr="00A41886" w14:paraId="3A0F79E5" w14:textId="77777777" w:rsidTr="004E7DB4">
        <w:tblPrEx>
          <w:tblCellSpacing w:w="5" w:type="nil"/>
          <w:tblBorders>
            <w:top w:val="none" w:sz="0" w:space="0" w:color="auto"/>
          </w:tblBorders>
          <w:tblCellMar>
            <w:left w:w="75" w:type="dxa"/>
            <w:right w:w="75" w:type="dxa"/>
          </w:tblCellMar>
        </w:tblPrEx>
        <w:trPr>
          <w:trHeight w:val="183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194BED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526AE6E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A28CB6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поддержку работников отрасли культуры, прибывших (переехавших) в населенные пункты регионов Российской Федерации с числом жителей до 50 тысяч человек</w:t>
            </w:r>
          </w:p>
        </w:tc>
      </w:tr>
      <w:tr w:rsidR="00307FAC" w:rsidRPr="00A41886" w14:paraId="2242095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EC4135D"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902</w:t>
            </w:r>
          </w:p>
        </w:tc>
        <w:tc>
          <w:tcPr>
            <w:tcW w:w="2693" w:type="dxa"/>
            <w:tcBorders>
              <w:top w:val="single" w:sz="4" w:space="0" w:color="auto"/>
              <w:left w:val="single" w:sz="4" w:space="0" w:color="auto"/>
              <w:bottom w:val="single" w:sz="4" w:space="0" w:color="auto"/>
              <w:right w:val="single" w:sz="4" w:space="0" w:color="auto"/>
            </w:tcBorders>
            <w:vAlign w:val="center"/>
          </w:tcPr>
          <w:p w14:paraId="4327DA6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2 02 25590 02 0000 150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AF3B3B5"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техническое оснащение региональных и муниципальных музеев</w:t>
            </w:r>
          </w:p>
        </w:tc>
      </w:tr>
      <w:tr w:rsidR="00307FAC" w:rsidRPr="00A41886" w14:paraId="4CF660F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A6DE9C2"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45ADA16D"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3116A64B" w14:textId="77777777" w:rsidR="00307FAC" w:rsidRPr="00A41886" w:rsidRDefault="00307FAC" w:rsidP="00493FBC">
            <w:pPr>
              <w:spacing w:after="40"/>
              <w:ind w:left="61"/>
              <w:jc w:val="center"/>
              <w:rPr>
                <w:rFonts w:ascii="PT Astra Serif" w:hAnsi="PT Astra Serif"/>
                <w:sz w:val="26"/>
                <w:szCs w:val="26"/>
              </w:rPr>
            </w:pPr>
            <w:r w:rsidRPr="00A41886">
              <w:rPr>
                <w:rFonts w:ascii="PT Astra Serif" w:hAnsi="PT Astra Serif"/>
                <w:bCs/>
                <w:sz w:val="26"/>
                <w:szCs w:val="26"/>
              </w:rPr>
              <w:t>Министерство образования и науки Республики Алтай</w:t>
            </w:r>
          </w:p>
        </w:tc>
      </w:tr>
      <w:tr w:rsidR="00307FAC" w:rsidRPr="00A41886" w14:paraId="695A6A5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2F2B5C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5434692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2 02 25052 02 0000 150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9B329E0"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преобразование учебных корпусов и общежитий колледжей как неотъемлемой части учебно-производственного комплекса</w:t>
            </w:r>
          </w:p>
        </w:tc>
      </w:tr>
      <w:tr w:rsidR="00307FAC" w:rsidRPr="00A41886" w14:paraId="4CFB887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CAF528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7CFD7EE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2 02 25179 02 0000 150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3FA1B71"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r>
      <w:tr w:rsidR="00307FAC" w:rsidRPr="00A41886" w14:paraId="2CEABDD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8AEB22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10F4ED6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2 02 25256 02 0000 150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F44C94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обеспечение реализации мероприятий по осуществлению </w:t>
            </w:r>
            <w:r w:rsidRPr="00A41886">
              <w:rPr>
                <w:rFonts w:ascii="PT Astra Serif" w:hAnsi="PT Astra Serif"/>
                <w:bCs/>
                <w:color w:val="000000"/>
                <w:sz w:val="26"/>
                <w:szCs w:val="26"/>
              </w:rPr>
              <w:lastRenderedPageBreak/>
              <w:t>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r>
      <w:tr w:rsidR="00307FAC" w:rsidRPr="00A41886" w14:paraId="6FF0C076"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4812C5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lastRenderedPageBreak/>
              <w:t>903</w:t>
            </w:r>
          </w:p>
        </w:tc>
        <w:tc>
          <w:tcPr>
            <w:tcW w:w="2693" w:type="dxa"/>
            <w:tcBorders>
              <w:top w:val="single" w:sz="4" w:space="0" w:color="auto"/>
              <w:left w:val="single" w:sz="4" w:space="0" w:color="auto"/>
              <w:bottom w:val="single" w:sz="4" w:space="0" w:color="auto"/>
              <w:right w:val="single" w:sz="4" w:space="0" w:color="auto"/>
            </w:tcBorders>
            <w:vAlign w:val="center"/>
          </w:tcPr>
          <w:p w14:paraId="2A8F7DB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2 02 25304 02 0000 150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DD5D8F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r>
      <w:tr w:rsidR="00307FAC" w:rsidRPr="00A41886" w14:paraId="42BED798" w14:textId="77777777" w:rsidTr="004E7DB4">
        <w:tblPrEx>
          <w:tblCellSpacing w:w="5" w:type="nil"/>
          <w:tblBorders>
            <w:top w:val="none" w:sz="0" w:space="0" w:color="auto"/>
          </w:tblBorders>
          <w:tblCellMar>
            <w:left w:w="75" w:type="dxa"/>
            <w:right w:w="75" w:type="dxa"/>
          </w:tblCellMar>
        </w:tblPrEx>
        <w:trPr>
          <w:trHeight w:val="2203"/>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214551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6110641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2 02 25315 02 0000 150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CDC83F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r>
      <w:tr w:rsidR="00307FAC" w:rsidRPr="00A41886" w14:paraId="7386B9EB" w14:textId="77777777" w:rsidTr="004E7DB4">
        <w:tblPrEx>
          <w:tblCellSpacing w:w="5" w:type="nil"/>
          <w:tblBorders>
            <w:top w:val="none" w:sz="0" w:space="0" w:color="auto"/>
          </w:tblBorders>
          <w:tblCellMar>
            <w:left w:w="75" w:type="dxa"/>
            <w:right w:w="75" w:type="dxa"/>
          </w:tblCellMar>
        </w:tblPrEx>
        <w:trPr>
          <w:trHeight w:val="3933"/>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E61C5A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77E84C90"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2 02 25494 02 0000 150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5CE39A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субъектов Российской Федерации и города Байконура, возникающих при реализации мероприятий, направленных на 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r>
      <w:tr w:rsidR="00307FAC" w:rsidRPr="00A41886" w14:paraId="4DF4892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2976F0D"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568BF0C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1A1F9AF"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оснащение предметных кабинетов общеобразовательных организаций средствами обучения и воспитания</w:t>
            </w:r>
          </w:p>
        </w:tc>
      </w:tr>
      <w:tr w:rsidR="00307FAC" w:rsidRPr="00A41886" w14:paraId="1C62BCE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93EDAE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3B600D0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2 02 25750 02 0000 150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EDFD7B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по модернизации школьных систем образования</w:t>
            </w:r>
          </w:p>
        </w:tc>
      </w:tr>
      <w:tr w:rsidR="00307FAC" w:rsidRPr="00A41886" w14:paraId="01B54946" w14:textId="77777777" w:rsidTr="004E7DB4">
        <w:tblPrEx>
          <w:tblCellSpacing w:w="5" w:type="nil"/>
          <w:tblBorders>
            <w:top w:val="none" w:sz="0" w:space="0" w:color="auto"/>
          </w:tblBorders>
          <w:tblCellMar>
            <w:left w:w="75" w:type="dxa"/>
            <w:right w:w="75" w:type="dxa"/>
          </w:tblCellMar>
        </w:tblPrEx>
        <w:trPr>
          <w:trHeight w:val="468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2F6B44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1D6EDC0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2 02 45050 02 0000 150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0FB3F3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Межбюджетные трансферты, передаваемые бюджетам субъектов Российской Федерации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r>
      <w:tr w:rsidR="00307FAC" w:rsidRPr="00A41886" w14:paraId="6882DDC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2C8B48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08C3994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2 02 45303 02 0000 150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2DC4D00"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r>
      <w:tr w:rsidR="00307FAC" w:rsidRPr="00A41886" w14:paraId="4C14A4F8"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F8300E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903</w:t>
            </w:r>
          </w:p>
        </w:tc>
        <w:tc>
          <w:tcPr>
            <w:tcW w:w="2693" w:type="dxa"/>
            <w:tcBorders>
              <w:top w:val="single" w:sz="4" w:space="0" w:color="auto"/>
              <w:left w:val="single" w:sz="4" w:space="0" w:color="auto"/>
              <w:bottom w:val="single" w:sz="4" w:space="0" w:color="auto"/>
              <w:right w:val="single" w:sz="4" w:space="0" w:color="auto"/>
            </w:tcBorders>
            <w:vAlign w:val="center"/>
          </w:tcPr>
          <w:p w14:paraId="5FC636B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2 02 45363 02 0000 150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22E0F7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города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r>
      <w:tr w:rsidR="00307FAC" w:rsidRPr="00A41886" w14:paraId="0D571708"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F099C47"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3EBD35FF"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7BCD482E"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Министерство сельского хозяйства Республики Алтай</w:t>
            </w:r>
          </w:p>
        </w:tc>
      </w:tr>
      <w:tr w:rsidR="00307FAC" w:rsidRPr="00A41886" w14:paraId="1242330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11B4D5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6F74099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2 02 25014 02 0000 150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1A06B5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стимулирование увеличения производства картофеля и овощей</w:t>
            </w:r>
          </w:p>
        </w:tc>
      </w:tr>
      <w:tr w:rsidR="00307FAC" w:rsidRPr="00A41886" w14:paraId="0DC6B38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0AC989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4867AFA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2 02 25016 02 0000 150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CCA73BB"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поддержку приоритетных направлений малого агробизнеса </w:t>
            </w:r>
          </w:p>
        </w:tc>
      </w:tr>
      <w:tr w:rsidR="00307FAC" w:rsidRPr="00A41886" w14:paraId="7F2B2512"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AE1759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5669FDB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2 02 25341 02 0000 150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B386FF0"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развитие сельского туризма</w:t>
            </w:r>
          </w:p>
        </w:tc>
      </w:tr>
      <w:tr w:rsidR="00307FAC" w:rsidRPr="00A41886" w14:paraId="5737509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53A306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145FCBD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2 02 25501 02 0000 150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A1BCA9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поддержку приоритетных направлений агропромышленного комплекса</w:t>
            </w:r>
          </w:p>
        </w:tc>
      </w:tr>
      <w:tr w:rsidR="00307FAC" w:rsidRPr="00A41886" w14:paraId="0315F463"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01B1C2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2B14BF1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2 02 25533 02 0000 150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5F3BFE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по содействию повышения кадровой обеспеченности предприятий агропромышленного комплекса</w:t>
            </w:r>
          </w:p>
        </w:tc>
      </w:tr>
      <w:tr w:rsidR="00307FAC" w:rsidRPr="00A41886" w14:paraId="37C22593"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C4D29E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374DFFC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65B4DBD"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по возмещению части затрат, возникающих при реализации мероприятий по развитию геномной селекции в области племенного животноводства</w:t>
            </w:r>
          </w:p>
        </w:tc>
      </w:tr>
      <w:tr w:rsidR="00307FAC" w:rsidRPr="00A41886" w14:paraId="398C439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E28510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5BB9E84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2 02 25576 02 0000 150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610474F"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комплексного развития сельских территорий</w:t>
            </w:r>
          </w:p>
        </w:tc>
      </w:tr>
      <w:tr w:rsidR="00307FAC" w:rsidRPr="00A41886" w14:paraId="70A53FB8"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508EF6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52D571E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2 02 25598 02 0000 150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17F6DD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проведение мелиоративных мероприятий</w:t>
            </w:r>
          </w:p>
        </w:tc>
      </w:tr>
      <w:tr w:rsidR="00307FAC" w:rsidRPr="00A41886" w14:paraId="27CEC54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E8A70A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905</w:t>
            </w:r>
          </w:p>
        </w:tc>
        <w:tc>
          <w:tcPr>
            <w:tcW w:w="2693" w:type="dxa"/>
            <w:tcBorders>
              <w:top w:val="single" w:sz="4" w:space="0" w:color="auto"/>
              <w:left w:val="single" w:sz="4" w:space="0" w:color="auto"/>
              <w:bottom w:val="single" w:sz="4" w:space="0" w:color="auto"/>
              <w:right w:val="single" w:sz="4" w:space="0" w:color="auto"/>
            </w:tcBorders>
            <w:vAlign w:val="center"/>
          </w:tcPr>
          <w:p w14:paraId="7010856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2 02 25599 02 0000 150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4DB300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подготовку проектов межевания земельных участков и на проведение кадастровых работ</w:t>
            </w:r>
          </w:p>
        </w:tc>
      </w:tr>
      <w:tr w:rsidR="00307FAC" w:rsidRPr="00A41886" w14:paraId="23A75CD2"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272FFDF"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906</w:t>
            </w:r>
          </w:p>
        </w:tc>
        <w:tc>
          <w:tcPr>
            <w:tcW w:w="2693" w:type="dxa"/>
            <w:tcBorders>
              <w:top w:val="single" w:sz="4" w:space="0" w:color="auto"/>
              <w:left w:val="single" w:sz="4" w:space="0" w:color="auto"/>
              <w:bottom w:val="single" w:sz="4" w:space="0" w:color="auto"/>
              <w:right w:val="single" w:sz="4" w:space="0" w:color="auto"/>
            </w:tcBorders>
            <w:vAlign w:val="center"/>
          </w:tcPr>
          <w:p w14:paraId="50CEE800"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2CA7279C" w14:textId="77777777" w:rsidR="00307FAC" w:rsidRPr="00A41886" w:rsidRDefault="00307FAC" w:rsidP="00493FBC">
            <w:pPr>
              <w:ind w:left="61"/>
              <w:jc w:val="center"/>
              <w:rPr>
                <w:rFonts w:ascii="PT Astra Serif" w:hAnsi="PT Astra Serif"/>
                <w:sz w:val="26"/>
                <w:szCs w:val="26"/>
              </w:rPr>
            </w:pPr>
            <w:r w:rsidRPr="00A41886">
              <w:rPr>
                <w:rFonts w:ascii="PT Astra Serif" w:hAnsi="PT Astra Serif"/>
                <w:bCs/>
                <w:sz w:val="26"/>
                <w:szCs w:val="26"/>
              </w:rPr>
              <w:t>Министерство финансов Республики Алтай</w:t>
            </w:r>
          </w:p>
        </w:tc>
      </w:tr>
      <w:tr w:rsidR="00307FAC" w:rsidRPr="00A41886" w14:paraId="4ED44CD8"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6A0B34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906</w:t>
            </w:r>
          </w:p>
        </w:tc>
        <w:tc>
          <w:tcPr>
            <w:tcW w:w="2693" w:type="dxa"/>
            <w:tcBorders>
              <w:top w:val="single" w:sz="4" w:space="0" w:color="auto"/>
              <w:left w:val="single" w:sz="4" w:space="0" w:color="auto"/>
              <w:bottom w:val="single" w:sz="4" w:space="0" w:color="auto"/>
              <w:right w:val="single" w:sz="4" w:space="0" w:color="auto"/>
            </w:tcBorders>
            <w:vAlign w:val="center"/>
          </w:tcPr>
          <w:p w14:paraId="3E09FC6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2 02 15001 02 0000 150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02537A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Дотации бюджетам субъектов Российской Федерации на выравнивание бюджетной обеспеченности</w:t>
            </w:r>
          </w:p>
        </w:tc>
      </w:tr>
      <w:tr w:rsidR="00307FAC" w:rsidRPr="00A41886" w14:paraId="356B034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194D22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906</w:t>
            </w:r>
          </w:p>
        </w:tc>
        <w:tc>
          <w:tcPr>
            <w:tcW w:w="2693" w:type="dxa"/>
            <w:tcBorders>
              <w:top w:val="single" w:sz="4" w:space="0" w:color="auto"/>
              <w:left w:val="single" w:sz="4" w:space="0" w:color="auto"/>
              <w:bottom w:val="single" w:sz="4" w:space="0" w:color="auto"/>
              <w:right w:val="single" w:sz="4" w:space="0" w:color="auto"/>
            </w:tcBorders>
            <w:vAlign w:val="center"/>
          </w:tcPr>
          <w:p w14:paraId="054E5020"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2 02 15009 02 0000 150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864931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307FAC" w:rsidRPr="00A41886" w14:paraId="7663621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569067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906</w:t>
            </w:r>
          </w:p>
        </w:tc>
        <w:tc>
          <w:tcPr>
            <w:tcW w:w="2693" w:type="dxa"/>
            <w:tcBorders>
              <w:top w:val="single" w:sz="4" w:space="0" w:color="auto"/>
              <w:left w:val="single" w:sz="4" w:space="0" w:color="auto"/>
              <w:bottom w:val="single" w:sz="4" w:space="0" w:color="auto"/>
              <w:right w:val="single" w:sz="4" w:space="0" w:color="auto"/>
            </w:tcBorders>
            <w:vAlign w:val="center"/>
          </w:tcPr>
          <w:p w14:paraId="092AF1D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2 02 35118 02 0000 150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F8D2F7B"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r>
      <w:tr w:rsidR="00307FAC" w:rsidRPr="00A41886" w14:paraId="28DBCD8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DB7E9F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906</w:t>
            </w:r>
          </w:p>
        </w:tc>
        <w:tc>
          <w:tcPr>
            <w:tcW w:w="2693" w:type="dxa"/>
            <w:tcBorders>
              <w:top w:val="single" w:sz="4" w:space="0" w:color="auto"/>
              <w:left w:val="single" w:sz="4" w:space="0" w:color="auto"/>
              <w:bottom w:val="single" w:sz="4" w:space="0" w:color="auto"/>
              <w:right w:val="single" w:sz="4" w:space="0" w:color="auto"/>
            </w:tcBorders>
            <w:vAlign w:val="center"/>
          </w:tcPr>
          <w:p w14:paraId="7397BD9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2 02 35120 02 0000 150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F5206CE"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307FAC" w:rsidRPr="00A41886" w14:paraId="26B090F5"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36777F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906</w:t>
            </w:r>
          </w:p>
        </w:tc>
        <w:tc>
          <w:tcPr>
            <w:tcW w:w="2693" w:type="dxa"/>
            <w:tcBorders>
              <w:top w:val="single" w:sz="4" w:space="0" w:color="auto"/>
              <w:left w:val="single" w:sz="4" w:space="0" w:color="auto"/>
              <w:bottom w:val="single" w:sz="4" w:space="0" w:color="auto"/>
              <w:right w:val="single" w:sz="4" w:space="0" w:color="auto"/>
            </w:tcBorders>
            <w:vAlign w:val="center"/>
          </w:tcPr>
          <w:p w14:paraId="0372687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2 02 35900 02 0000 150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71DA0D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Единая субвенция бюджетам субъектов Российской Федерации и бюджету города Байконура</w:t>
            </w:r>
          </w:p>
        </w:tc>
      </w:tr>
      <w:tr w:rsidR="00307FAC" w:rsidRPr="00A41886" w14:paraId="578D842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501B43B"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5D6C2CF3" w14:textId="77777777" w:rsidR="00307FAC" w:rsidRPr="00A41886" w:rsidRDefault="00307FAC" w:rsidP="00493FBC">
            <w:pPr>
              <w:spacing w:after="100"/>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tcPr>
          <w:p w14:paraId="1A054750" w14:textId="77777777" w:rsidR="00307FAC" w:rsidRPr="00A41886" w:rsidRDefault="00307FAC" w:rsidP="00493FBC">
            <w:pPr>
              <w:ind w:left="61"/>
              <w:jc w:val="center"/>
              <w:rPr>
                <w:rFonts w:ascii="PT Astra Serif" w:hAnsi="PT Astra Serif"/>
                <w:sz w:val="26"/>
                <w:szCs w:val="26"/>
              </w:rPr>
            </w:pPr>
            <w:r w:rsidRPr="00A41886">
              <w:rPr>
                <w:rFonts w:ascii="PT Astra Serif" w:hAnsi="PT Astra Serif"/>
                <w:sz w:val="26"/>
                <w:szCs w:val="26"/>
              </w:rPr>
              <w:t>Министерство строительства и жилищно-коммунального хозяйства Республики Алтай</w:t>
            </w:r>
          </w:p>
        </w:tc>
      </w:tr>
      <w:tr w:rsidR="00307FAC" w:rsidRPr="00A41886" w14:paraId="280B6FE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B13BFE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6FB6FFA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2 02 25049 02 0000 150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A7A7C9D"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адресное строительство школ в отдельных населенных пунктах с объективно выявленной потребностью инфраструктуры (зданий) школ</w:t>
            </w:r>
          </w:p>
        </w:tc>
      </w:tr>
      <w:tr w:rsidR="00307FAC" w:rsidRPr="00A41886" w14:paraId="7F97F85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9CF99DF"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0C4EF46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2 02 25054 02 0000 150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C01E416"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адресное строительство детских садов в отдельных населенных пунктах с объективно выявленной потребностью инфраструктуры (зданий)</w:t>
            </w:r>
          </w:p>
        </w:tc>
      </w:tr>
      <w:tr w:rsidR="00307FAC" w:rsidRPr="00A41886" w14:paraId="6607F8F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41EB4A4"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2904B07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2 02 25102 02 0000 150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3F2007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бюджету Республики Алтай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возникающих при компенсации территориальным сетевым организациям, функционирующим в Республике Алтай, выпадающих доходов, образованных вследствие установления тарифов на услуги по передаче электрической энергии ниже уровня единых (котловых) тарифов</w:t>
            </w:r>
          </w:p>
        </w:tc>
      </w:tr>
      <w:tr w:rsidR="00307FAC" w:rsidRPr="00A41886" w14:paraId="1C5F27BC"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AE81179"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13F329B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2 02 25112 02 0000 150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2936A3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w:t>
            </w:r>
            <w:proofErr w:type="spellStart"/>
            <w:r w:rsidRPr="00A41886">
              <w:rPr>
                <w:rFonts w:ascii="PT Astra Serif" w:hAnsi="PT Astra Serif"/>
                <w:bCs/>
                <w:color w:val="000000"/>
                <w:sz w:val="26"/>
                <w:szCs w:val="26"/>
              </w:rPr>
              <w:t>софинансирование</w:t>
            </w:r>
            <w:proofErr w:type="spellEnd"/>
            <w:r w:rsidRPr="00A41886">
              <w:rPr>
                <w:rFonts w:ascii="PT Astra Serif" w:hAnsi="PT Astra Serif"/>
                <w:bCs/>
                <w:color w:val="000000"/>
                <w:sz w:val="26"/>
                <w:szCs w:val="26"/>
              </w:rPr>
              <w:t xml:space="preserve"> реализации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r>
      <w:tr w:rsidR="00307FAC" w:rsidRPr="00A41886" w14:paraId="39F9163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9842A19"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2E4FA98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2 02 25154 02 0000 150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12816A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по модернизации коммунальной инфраструктуры</w:t>
            </w:r>
          </w:p>
        </w:tc>
      </w:tr>
      <w:tr w:rsidR="00307FAC" w:rsidRPr="00A41886" w14:paraId="09B08395"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3D66C97"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7410953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2 02 25318 02 0000 150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B38B625"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проектов комплексного развития территорий</w:t>
            </w:r>
          </w:p>
        </w:tc>
      </w:tr>
      <w:tr w:rsidR="00307FAC" w:rsidRPr="00A41886" w14:paraId="75C4D1F4"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3B4B24F"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56296FF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2 02 25424 02 0000 150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EB94CD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r>
      <w:tr w:rsidR="00307FAC" w:rsidRPr="00A41886" w14:paraId="0EDA7FA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AB76A4A"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09755B0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6329DBE"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программ формирования современной городской среды</w:t>
            </w:r>
          </w:p>
        </w:tc>
      </w:tr>
      <w:tr w:rsidR="00307FAC" w:rsidRPr="00A41886" w14:paraId="214DABC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F610136"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77786DF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2 02 27121 02 0000 150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220D9B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w:t>
            </w:r>
            <w:proofErr w:type="spellStart"/>
            <w:r w:rsidRPr="00A41886">
              <w:rPr>
                <w:rFonts w:ascii="PT Astra Serif" w:hAnsi="PT Astra Serif"/>
                <w:bCs/>
                <w:color w:val="000000"/>
                <w:sz w:val="26"/>
                <w:szCs w:val="26"/>
              </w:rPr>
              <w:t>софинансирование</w:t>
            </w:r>
            <w:proofErr w:type="spellEnd"/>
            <w:r w:rsidRPr="00A41886">
              <w:rPr>
                <w:rFonts w:ascii="PT Astra Serif" w:hAnsi="PT Astra Serif"/>
                <w:bCs/>
                <w:color w:val="000000"/>
                <w:sz w:val="26"/>
                <w:szCs w:val="26"/>
              </w:rPr>
              <w:t xml:space="preserve">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r>
      <w:tr w:rsidR="00307FAC" w:rsidRPr="00A41886" w14:paraId="04DB9A12"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BC3F11F"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6706077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2 03 02040 02 0000 150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D58DB2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Безвозмездные поступления в бюджеты субъектов Российской Федерации от публично-правовой компании «Фонд развития территорий»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307FAC" w:rsidRPr="00A41886" w14:paraId="5B0CDD2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7B25B9C" w14:textId="77777777" w:rsidR="00307FAC" w:rsidRPr="00A41886" w:rsidRDefault="00307FAC" w:rsidP="00493FBC">
            <w:pPr>
              <w:ind w:hanging="18"/>
              <w:jc w:val="center"/>
              <w:rPr>
                <w:rFonts w:ascii="PT Astra Serif" w:hAnsi="PT Astra Serif"/>
                <w:color w:val="000000"/>
                <w:sz w:val="26"/>
                <w:szCs w:val="26"/>
              </w:rPr>
            </w:pPr>
            <w:r w:rsidRPr="00A41886">
              <w:rPr>
                <w:rFonts w:ascii="PT Astra Serif" w:hAnsi="PT Astra Serif"/>
                <w:bCs/>
                <w:color w:val="000000"/>
                <w:sz w:val="26"/>
                <w:szCs w:val="26"/>
              </w:rPr>
              <w:t>907</w:t>
            </w:r>
          </w:p>
        </w:tc>
        <w:tc>
          <w:tcPr>
            <w:tcW w:w="2693" w:type="dxa"/>
            <w:tcBorders>
              <w:top w:val="single" w:sz="4" w:space="0" w:color="auto"/>
              <w:left w:val="single" w:sz="4" w:space="0" w:color="auto"/>
              <w:bottom w:val="single" w:sz="4" w:space="0" w:color="auto"/>
              <w:right w:val="single" w:sz="4" w:space="0" w:color="auto"/>
            </w:tcBorders>
            <w:vAlign w:val="center"/>
          </w:tcPr>
          <w:p w14:paraId="10715CE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2 07 02030 02 0000 150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80676E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Прочие безвозмездные поступления в бюджеты субъектов Российской Федерации</w:t>
            </w:r>
          </w:p>
        </w:tc>
      </w:tr>
      <w:tr w:rsidR="00307FAC" w:rsidRPr="00A41886" w14:paraId="48746272" w14:textId="77777777" w:rsidTr="00493FBC">
        <w:tblPrEx>
          <w:tblCellSpacing w:w="5" w:type="nil"/>
          <w:tblBorders>
            <w:top w:val="none" w:sz="0" w:space="0" w:color="auto"/>
          </w:tblBorders>
          <w:tblCellMar>
            <w:left w:w="75" w:type="dxa"/>
            <w:right w:w="75" w:type="dxa"/>
          </w:tblCellMar>
        </w:tblPrEx>
        <w:trPr>
          <w:trHeight w:val="289"/>
          <w:tblCellSpacing w:w="5" w:type="nil"/>
          <w:jc w:val="center"/>
        </w:trPr>
        <w:tc>
          <w:tcPr>
            <w:tcW w:w="1335" w:type="dxa"/>
            <w:tcBorders>
              <w:top w:val="single" w:sz="4" w:space="0" w:color="auto"/>
              <w:left w:val="single" w:sz="4" w:space="0" w:color="auto"/>
              <w:bottom w:val="single" w:sz="4" w:space="0" w:color="auto"/>
              <w:right w:val="single" w:sz="4" w:space="0" w:color="auto"/>
            </w:tcBorders>
          </w:tcPr>
          <w:p w14:paraId="06145DC5"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908</w:t>
            </w:r>
          </w:p>
        </w:tc>
        <w:tc>
          <w:tcPr>
            <w:tcW w:w="2693" w:type="dxa"/>
            <w:tcBorders>
              <w:top w:val="single" w:sz="4" w:space="0" w:color="auto"/>
              <w:left w:val="single" w:sz="4" w:space="0" w:color="auto"/>
              <w:bottom w:val="single" w:sz="4" w:space="0" w:color="auto"/>
              <w:right w:val="single" w:sz="4" w:space="0" w:color="auto"/>
            </w:tcBorders>
          </w:tcPr>
          <w:p w14:paraId="565DFF58"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6F19B652"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Министерство цифрового развития Республики Алтай</w:t>
            </w:r>
          </w:p>
        </w:tc>
      </w:tr>
      <w:tr w:rsidR="00307FAC" w:rsidRPr="00A41886" w14:paraId="04C275F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3F1969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908</w:t>
            </w:r>
          </w:p>
        </w:tc>
        <w:tc>
          <w:tcPr>
            <w:tcW w:w="2693" w:type="dxa"/>
            <w:tcBorders>
              <w:top w:val="single" w:sz="4" w:space="0" w:color="auto"/>
              <w:left w:val="single" w:sz="4" w:space="0" w:color="auto"/>
              <w:bottom w:val="single" w:sz="4" w:space="0" w:color="auto"/>
              <w:right w:val="single" w:sz="4" w:space="0" w:color="auto"/>
            </w:tcBorders>
            <w:vAlign w:val="center"/>
          </w:tcPr>
          <w:p w14:paraId="562AFD4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2 02 25544 02 0000 150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A42EE7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w:t>
            </w:r>
          </w:p>
        </w:tc>
      </w:tr>
      <w:tr w:rsidR="00307FAC" w:rsidRPr="00A41886" w14:paraId="6081BB2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3344372"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908</w:t>
            </w:r>
          </w:p>
        </w:tc>
        <w:tc>
          <w:tcPr>
            <w:tcW w:w="2693" w:type="dxa"/>
            <w:tcBorders>
              <w:top w:val="single" w:sz="4" w:space="0" w:color="auto"/>
              <w:left w:val="single" w:sz="4" w:space="0" w:color="auto"/>
              <w:bottom w:val="single" w:sz="4" w:space="0" w:color="auto"/>
              <w:right w:val="single" w:sz="4" w:space="0" w:color="auto"/>
            </w:tcBorders>
            <w:vAlign w:val="center"/>
          </w:tcPr>
          <w:p w14:paraId="770C478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2 02 25545 02 0000 150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D20DB1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формирование ИТ-инфраструктуры в государственных и муниципальных образовательных организациях для обеспечения в помещениях безопасного доступа к государственным, муниципальным и иным информационным системам, а также к информационно-телекоммуникационной сети «Интернет»</w:t>
            </w:r>
          </w:p>
        </w:tc>
      </w:tr>
      <w:tr w:rsidR="00307FAC" w:rsidRPr="00A41886" w14:paraId="43E42E75"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BF4962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908</w:t>
            </w:r>
          </w:p>
        </w:tc>
        <w:tc>
          <w:tcPr>
            <w:tcW w:w="2693" w:type="dxa"/>
            <w:tcBorders>
              <w:top w:val="single" w:sz="4" w:space="0" w:color="auto"/>
              <w:left w:val="single" w:sz="4" w:space="0" w:color="auto"/>
              <w:bottom w:val="single" w:sz="4" w:space="0" w:color="auto"/>
              <w:right w:val="single" w:sz="4" w:space="0" w:color="auto"/>
            </w:tcBorders>
            <w:vAlign w:val="center"/>
          </w:tcPr>
          <w:p w14:paraId="213287E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A957CDF"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w:t>
            </w:r>
          </w:p>
        </w:tc>
      </w:tr>
      <w:tr w:rsidR="00307FAC" w:rsidRPr="00A41886" w14:paraId="001FE04F"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3D7283B"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102F1E3A" w14:textId="77777777" w:rsidR="00307FAC" w:rsidRPr="00A41886" w:rsidRDefault="00307FAC" w:rsidP="00493FBC">
            <w:pPr>
              <w:autoSpaceDE w:val="0"/>
              <w:autoSpaceDN w:val="0"/>
              <w:adjustRightInd w:val="0"/>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tcPr>
          <w:p w14:paraId="7AA752C9" w14:textId="77777777" w:rsidR="00307FAC" w:rsidRPr="00A41886" w:rsidRDefault="00307FAC" w:rsidP="00493FBC">
            <w:pPr>
              <w:autoSpaceDE w:val="0"/>
              <w:autoSpaceDN w:val="0"/>
              <w:adjustRightInd w:val="0"/>
              <w:ind w:left="61"/>
              <w:jc w:val="center"/>
              <w:rPr>
                <w:rFonts w:ascii="PT Astra Serif" w:hAnsi="PT Astra Serif"/>
                <w:sz w:val="26"/>
                <w:szCs w:val="26"/>
              </w:rPr>
            </w:pPr>
            <w:r w:rsidRPr="00A41886">
              <w:rPr>
                <w:rFonts w:ascii="PT Astra Serif" w:hAnsi="PT Astra Serif"/>
                <w:bCs/>
                <w:sz w:val="26"/>
                <w:szCs w:val="26"/>
              </w:rPr>
              <w:t>Министерство труда, социального развития и занятости населения Республики Алтай</w:t>
            </w:r>
          </w:p>
        </w:tc>
      </w:tr>
      <w:tr w:rsidR="00307FAC" w:rsidRPr="00A41886" w14:paraId="1A3B6F7F"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1ECF0C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59DD86A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2 02 25082 02 0000 150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28317F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r>
      <w:tr w:rsidR="00307FAC" w:rsidRPr="00A41886" w14:paraId="643EA52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5310BE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75A2F35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2 02 25086 02 0000 150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75F0B3C"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07FAC" w:rsidRPr="00A41886" w14:paraId="1731DF3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253D23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74B56A0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2 02 25163 02 0000 150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EB0FEF5"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создание системы долговременного ухода за гражданами пожилого возраста и инвалидами</w:t>
            </w:r>
          </w:p>
        </w:tc>
      </w:tr>
      <w:tr w:rsidR="00307FAC" w:rsidRPr="00A41886" w14:paraId="0E25E65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F4DDFB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198CE81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2 02 25291 02 0000 150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DB0AE9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повышение эффективности службы занятости</w:t>
            </w:r>
          </w:p>
        </w:tc>
      </w:tr>
      <w:tr w:rsidR="00307FAC" w:rsidRPr="00A41886" w14:paraId="6F41DE5C"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F016BA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548B77F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2 02 25404 02 0000 150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5858B6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w:t>
            </w:r>
            <w:proofErr w:type="spellStart"/>
            <w:r w:rsidRPr="00A41886">
              <w:rPr>
                <w:rFonts w:ascii="PT Astra Serif" w:hAnsi="PT Astra Serif"/>
                <w:bCs/>
                <w:color w:val="000000"/>
                <w:sz w:val="26"/>
                <w:szCs w:val="26"/>
              </w:rPr>
              <w:t>софинансирование</w:t>
            </w:r>
            <w:proofErr w:type="spellEnd"/>
            <w:r w:rsidRPr="00A41886">
              <w:rPr>
                <w:rFonts w:ascii="PT Astra Serif" w:hAnsi="PT Astra Serif"/>
                <w:bCs/>
                <w:color w:val="000000"/>
                <w:sz w:val="26"/>
                <w:szCs w:val="26"/>
              </w:rPr>
              <w:t xml:space="preserve"> расходов, связанных с оказанием государственной социальной помощи на основании социального контракта отдельным категориям граждан</w:t>
            </w:r>
          </w:p>
        </w:tc>
      </w:tr>
      <w:tr w:rsidR="00307FAC" w:rsidRPr="00A41886" w14:paraId="5779F253"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CFC577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07B5888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2 02 25462 02 0000 150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A43009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307FAC" w:rsidRPr="00A41886" w14:paraId="1277D465"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C523BB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79C97B9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2 02 25514 02 0000 150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198801E"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реализацию мероприятий субъектов Российской Федерации в сфере реабилитации и </w:t>
            </w:r>
            <w:proofErr w:type="spellStart"/>
            <w:r w:rsidRPr="00A41886">
              <w:rPr>
                <w:rFonts w:ascii="PT Astra Serif" w:hAnsi="PT Astra Serif"/>
                <w:bCs/>
                <w:color w:val="000000"/>
                <w:sz w:val="26"/>
                <w:szCs w:val="26"/>
              </w:rPr>
              <w:t>абилитации</w:t>
            </w:r>
            <w:proofErr w:type="spellEnd"/>
            <w:r w:rsidRPr="00A41886">
              <w:rPr>
                <w:rFonts w:ascii="PT Astra Serif" w:hAnsi="PT Astra Serif"/>
                <w:bCs/>
                <w:color w:val="000000"/>
                <w:sz w:val="26"/>
                <w:szCs w:val="26"/>
              </w:rPr>
              <w:t xml:space="preserve"> инвалидов</w:t>
            </w:r>
          </w:p>
        </w:tc>
      </w:tr>
      <w:tr w:rsidR="00307FAC" w:rsidRPr="00A41886" w14:paraId="1A0F809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A1BE3D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3B00449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2 02 35135 02 0000 150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454F389" w14:textId="5DB99A25" w:rsidR="00307FAC" w:rsidRPr="00A41886" w:rsidRDefault="00307FAC" w:rsidP="00CB0AB2">
            <w:pPr>
              <w:rPr>
                <w:rFonts w:ascii="PT Astra Serif" w:hAnsi="PT Astra Serif"/>
                <w:color w:val="000000"/>
                <w:sz w:val="26"/>
                <w:szCs w:val="26"/>
              </w:rPr>
            </w:pPr>
            <w:r w:rsidRPr="00A41886">
              <w:rPr>
                <w:rFonts w:ascii="PT Astra Serif" w:hAnsi="PT Astra Serif"/>
                <w:bCs/>
                <w:color w:val="000000"/>
                <w:sz w:val="26"/>
                <w:szCs w:val="26"/>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CB0AB2">
              <w:rPr>
                <w:rFonts w:ascii="PT Astra Serif" w:hAnsi="PT Astra Serif"/>
                <w:bCs/>
                <w:color w:val="000000"/>
                <w:sz w:val="26"/>
                <w:szCs w:val="26"/>
              </w:rPr>
              <w:t>№</w:t>
            </w:r>
            <w:r w:rsidRPr="00A41886">
              <w:rPr>
                <w:rFonts w:ascii="PT Astra Serif" w:hAnsi="PT Astra Serif"/>
                <w:bCs/>
                <w:color w:val="000000"/>
                <w:sz w:val="26"/>
                <w:szCs w:val="26"/>
              </w:rPr>
              <w:t xml:space="preserve"> 5-ФЗ «О ветеранах»</w:t>
            </w:r>
          </w:p>
        </w:tc>
      </w:tr>
      <w:tr w:rsidR="00307FAC" w:rsidRPr="00A41886" w14:paraId="61F27B03" w14:textId="77777777" w:rsidTr="004E7DB4">
        <w:tblPrEx>
          <w:tblCellSpacing w:w="5" w:type="nil"/>
          <w:tblBorders>
            <w:top w:val="none" w:sz="0" w:space="0" w:color="auto"/>
          </w:tblBorders>
          <w:tblCellMar>
            <w:left w:w="75" w:type="dxa"/>
            <w:right w:w="75" w:type="dxa"/>
          </w:tblCellMar>
        </w:tblPrEx>
        <w:trPr>
          <w:trHeight w:val="2254"/>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FC53F6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2D1E39B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2 02 35176 02 0000 150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B9A1A5E"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r>
      <w:tr w:rsidR="00307FAC" w:rsidRPr="00A41886" w14:paraId="3BE866B2" w14:textId="77777777" w:rsidTr="002770D2">
        <w:tblPrEx>
          <w:tblCellSpacing w:w="5" w:type="nil"/>
          <w:tblBorders>
            <w:top w:val="none" w:sz="0" w:space="0" w:color="auto"/>
          </w:tblBorders>
          <w:tblCellMar>
            <w:left w:w="75" w:type="dxa"/>
            <w:right w:w="75" w:type="dxa"/>
          </w:tblCellMar>
        </w:tblPrEx>
        <w:trPr>
          <w:trHeight w:val="7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E660D7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1C1F4CD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2 02 35220 02 0000 150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7D4DB2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307FAC" w:rsidRPr="00A41886" w14:paraId="58F8FA57" w14:textId="77777777" w:rsidTr="002770D2">
        <w:tblPrEx>
          <w:tblCellSpacing w:w="5" w:type="nil"/>
          <w:tblBorders>
            <w:top w:val="none" w:sz="0" w:space="0" w:color="auto"/>
          </w:tblBorders>
          <w:tblCellMar>
            <w:left w:w="75" w:type="dxa"/>
            <w:right w:w="75" w:type="dxa"/>
          </w:tblCellMar>
        </w:tblPrEx>
        <w:trPr>
          <w:trHeight w:val="517"/>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DB89A7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0E0BE03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2 02 35240 02 0000 150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8A47A69"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r>
      <w:tr w:rsidR="00307FAC" w:rsidRPr="00A41886" w14:paraId="5E4E34E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2A8C08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7EEF14F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2 02 35250 02 0000 150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503653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оплату жилищно-коммунальных услуг отдельным категориям граждан</w:t>
            </w:r>
          </w:p>
        </w:tc>
      </w:tr>
      <w:tr w:rsidR="00307FAC" w:rsidRPr="00A41886" w14:paraId="6878ED9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950B13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910</w:t>
            </w:r>
          </w:p>
        </w:tc>
        <w:tc>
          <w:tcPr>
            <w:tcW w:w="2693" w:type="dxa"/>
            <w:tcBorders>
              <w:top w:val="single" w:sz="4" w:space="0" w:color="auto"/>
              <w:left w:val="single" w:sz="4" w:space="0" w:color="auto"/>
              <w:bottom w:val="single" w:sz="4" w:space="0" w:color="auto"/>
              <w:right w:val="single" w:sz="4" w:space="0" w:color="auto"/>
            </w:tcBorders>
            <w:vAlign w:val="center"/>
          </w:tcPr>
          <w:p w14:paraId="27ACBF9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2 02 35290 02 0000 150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93EC784"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социальные выплаты безработным гражданам и иным категориям граждан в соответствии с законодательством о занятости населения</w:t>
            </w:r>
          </w:p>
        </w:tc>
      </w:tr>
      <w:tr w:rsidR="00307FAC" w:rsidRPr="00A41886" w14:paraId="1E2D97B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810ADF8"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22EED55E"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tcPr>
          <w:p w14:paraId="3F7C49F2" w14:textId="77777777" w:rsidR="00307FAC" w:rsidRPr="00A41886" w:rsidRDefault="00307FAC" w:rsidP="00493FBC">
            <w:pPr>
              <w:spacing w:after="80"/>
              <w:ind w:left="61"/>
              <w:jc w:val="center"/>
              <w:rPr>
                <w:rFonts w:ascii="PT Astra Serif" w:hAnsi="PT Astra Serif"/>
                <w:sz w:val="26"/>
                <w:szCs w:val="26"/>
              </w:rPr>
            </w:pPr>
            <w:r w:rsidRPr="00A41886">
              <w:rPr>
                <w:rFonts w:ascii="PT Astra Serif" w:hAnsi="PT Astra Serif"/>
                <w:bCs/>
                <w:sz w:val="26"/>
                <w:szCs w:val="26"/>
              </w:rPr>
              <w:t xml:space="preserve">Министерство молодежной политики и спорта Республики Алтай </w:t>
            </w:r>
          </w:p>
        </w:tc>
      </w:tr>
      <w:tr w:rsidR="00307FAC" w:rsidRPr="00A41886" w14:paraId="22562A06"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6230AC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1962057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2 02 25081 02 0000 150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0792390"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государственную поддержку организаций, входящих в систему спортивной подготовки</w:t>
            </w:r>
          </w:p>
        </w:tc>
      </w:tr>
      <w:tr w:rsidR="00307FAC" w:rsidRPr="00A41886" w14:paraId="60D20385"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E96F26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5FDF666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2 02 25133 02 0000 150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867CA8B"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субъектов Российской Федерации, возникающих при осуществлении капитального ремонта объектов спортивной инфраструктуры государственной собственности субъектов Российской Федерации (муниципальной собственности)</w:t>
            </w:r>
          </w:p>
        </w:tc>
      </w:tr>
      <w:tr w:rsidR="00307FAC" w:rsidRPr="00A41886" w14:paraId="08BC228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3DDFB0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25F4231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2 02 25143 02 0000 150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1F32AC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по осуществлению единовременных компенсационных выплат работникам сферы физической культуры и спорта, прибывшим (переехавшим) на работу в населенные пункты регионов Российской Федерации с числом жителей до 50 тысяч человек</w:t>
            </w:r>
          </w:p>
        </w:tc>
      </w:tr>
      <w:tr w:rsidR="00307FAC" w:rsidRPr="00A41886" w14:paraId="7294A0E4" w14:textId="77777777" w:rsidTr="002770D2">
        <w:tblPrEx>
          <w:tblCellSpacing w:w="5" w:type="nil"/>
          <w:tblBorders>
            <w:top w:val="none" w:sz="0" w:space="0" w:color="auto"/>
          </w:tblBorders>
          <w:tblCellMar>
            <w:left w:w="75" w:type="dxa"/>
            <w:right w:w="75" w:type="dxa"/>
          </w:tblCellMar>
        </w:tblPrEx>
        <w:trPr>
          <w:trHeight w:val="624"/>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4865F6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2206C6A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2 02 25144 02 0000 150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8FF3B5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в целях </w:t>
            </w:r>
            <w:proofErr w:type="spellStart"/>
            <w:r w:rsidRPr="00A41886">
              <w:rPr>
                <w:rFonts w:ascii="PT Astra Serif" w:hAnsi="PT Astra Serif"/>
                <w:bCs/>
                <w:color w:val="000000"/>
                <w:sz w:val="26"/>
                <w:szCs w:val="26"/>
              </w:rPr>
              <w:t>софинансирования</w:t>
            </w:r>
            <w:proofErr w:type="spellEnd"/>
            <w:r w:rsidRPr="00A41886">
              <w:rPr>
                <w:rFonts w:ascii="PT Astra Serif" w:hAnsi="PT Astra Serif"/>
                <w:bCs/>
                <w:color w:val="000000"/>
                <w:sz w:val="26"/>
                <w:szCs w:val="26"/>
              </w:rPr>
              <w:t xml:space="preserve"> расходных обязательств субъектов Российской Федерации и города Байконура, возникающих при реализации мероприятий по закупке и монтажу оборудования для создания модульных спортивных сооружений</w:t>
            </w:r>
          </w:p>
        </w:tc>
      </w:tr>
      <w:tr w:rsidR="00307FAC" w:rsidRPr="00A41886" w14:paraId="20875968"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AED49D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0C3645B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2 02 25228 02 0000 150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91D9FC7"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r>
      <w:tr w:rsidR="00307FAC" w:rsidRPr="00A41886" w14:paraId="4FA8BE72"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37DA28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05D0F44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2 02 25229 02 0000 150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C381C76"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r>
      <w:tr w:rsidR="00307FAC" w:rsidRPr="00A41886" w14:paraId="5092077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79F049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4A80D5C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2 02 25497 02 0000 150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B95E57F"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по обеспечению жильем молодых семей</w:t>
            </w:r>
          </w:p>
        </w:tc>
      </w:tr>
      <w:tr w:rsidR="00307FAC" w:rsidRPr="00A41886" w14:paraId="7CB6D3F8" w14:textId="77777777" w:rsidTr="002770D2">
        <w:tblPrEx>
          <w:tblCellSpacing w:w="5" w:type="nil"/>
          <w:tblBorders>
            <w:top w:val="none" w:sz="0" w:space="0" w:color="auto"/>
          </w:tblBorders>
          <w:tblCellMar>
            <w:left w:w="75" w:type="dxa"/>
            <w:right w:w="75" w:type="dxa"/>
          </w:tblCellMar>
        </w:tblPrEx>
        <w:trPr>
          <w:trHeight w:val="7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D34266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913</w:t>
            </w:r>
          </w:p>
        </w:tc>
        <w:tc>
          <w:tcPr>
            <w:tcW w:w="2693" w:type="dxa"/>
            <w:tcBorders>
              <w:top w:val="single" w:sz="4" w:space="0" w:color="auto"/>
              <w:left w:val="single" w:sz="4" w:space="0" w:color="auto"/>
              <w:bottom w:val="single" w:sz="4" w:space="0" w:color="auto"/>
              <w:right w:val="single" w:sz="4" w:space="0" w:color="auto"/>
            </w:tcBorders>
            <w:vAlign w:val="center"/>
          </w:tcPr>
          <w:p w14:paraId="24B25201"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2 02 25753 02 0000 150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6800AB41"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Субсидии бюджетам субъектов Российской Федерации на </w:t>
            </w:r>
            <w:proofErr w:type="spellStart"/>
            <w:r w:rsidRPr="00A41886">
              <w:rPr>
                <w:rFonts w:ascii="PT Astra Serif" w:hAnsi="PT Astra Serif"/>
                <w:bCs/>
                <w:color w:val="000000"/>
                <w:sz w:val="26"/>
                <w:szCs w:val="26"/>
              </w:rPr>
              <w:t>софинансирование</w:t>
            </w:r>
            <w:proofErr w:type="spellEnd"/>
            <w:r w:rsidRPr="00A41886">
              <w:rPr>
                <w:rFonts w:ascii="PT Astra Serif" w:hAnsi="PT Astra Serif"/>
                <w:bCs/>
                <w:color w:val="000000"/>
                <w:sz w:val="26"/>
                <w:szCs w:val="26"/>
              </w:rPr>
              <w:t xml:space="preserve"> закупки и монтажа оборудования для создания «умных» спортивных площадок</w:t>
            </w:r>
          </w:p>
        </w:tc>
      </w:tr>
      <w:tr w:rsidR="00307FAC" w:rsidRPr="00A41886" w14:paraId="10F366CA"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0CEEDEDD"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918</w:t>
            </w:r>
          </w:p>
        </w:tc>
        <w:tc>
          <w:tcPr>
            <w:tcW w:w="2693" w:type="dxa"/>
            <w:tcBorders>
              <w:top w:val="single" w:sz="4" w:space="0" w:color="auto"/>
              <w:left w:val="single" w:sz="4" w:space="0" w:color="auto"/>
              <w:bottom w:val="single" w:sz="4" w:space="0" w:color="auto"/>
              <w:right w:val="single" w:sz="4" w:space="0" w:color="auto"/>
            </w:tcBorders>
            <w:vAlign w:val="center"/>
          </w:tcPr>
          <w:p w14:paraId="42E86AE0"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center"/>
          </w:tcPr>
          <w:p w14:paraId="6958DBC1" w14:textId="77777777" w:rsidR="00307FAC" w:rsidRPr="00A41886" w:rsidRDefault="00307FAC" w:rsidP="00493FBC">
            <w:pPr>
              <w:spacing w:after="20"/>
              <w:ind w:left="61"/>
              <w:jc w:val="center"/>
              <w:rPr>
                <w:rFonts w:ascii="PT Astra Serif" w:hAnsi="PT Astra Serif"/>
                <w:sz w:val="26"/>
                <w:szCs w:val="26"/>
              </w:rPr>
            </w:pPr>
            <w:r w:rsidRPr="00A41886">
              <w:rPr>
                <w:rFonts w:ascii="PT Astra Serif" w:hAnsi="PT Astra Serif"/>
                <w:bCs/>
                <w:sz w:val="26"/>
                <w:szCs w:val="26"/>
              </w:rPr>
              <w:t>Администрация Главы Республики Алтай</w:t>
            </w:r>
          </w:p>
        </w:tc>
      </w:tr>
      <w:tr w:rsidR="00307FAC" w:rsidRPr="00A41886" w14:paraId="00330FE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4BB078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918</w:t>
            </w:r>
          </w:p>
        </w:tc>
        <w:tc>
          <w:tcPr>
            <w:tcW w:w="2693" w:type="dxa"/>
            <w:tcBorders>
              <w:top w:val="single" w:sz="4" w:space="0" w:color="auto"/>
              <w:left w:val="single" w:sz="4" w:space="0" w:color="auto"/>
              <w:bottom w:val="single" w:sz="4" w:space="0" w:color="auto"/>
              <w:right w:val="single" w:sz="4" w:space="0" w:color="auto"/>
            </w:tcBorders>
            <w:vAlign w:val="center"/>
          </w:tcPr>
          <w:p w14:paraId="761CD66D"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2 02 45141 02 0000 150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4B5B14A0"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307FAC" w:rsidRPr="00A41886" w14:paraId="315C4BAB" w14:textId="77777777" w:rsidTr="004E7DB4">
        <w:tblPrEx>
          <w:tblCellSpacing w:w="5" w:type="nil"/>
          <w:tblBorders>
            <w:top w:val="none" w:sz="0" w:space="0" w:color="auto"/>
          </w:tblBorders>
          <w:tblCellMar>
            <w:left w:w="75" w:type="dxa"/>
            <w:right w:w="75" w:type="dxa"/>
          </w:tblCellMar>
        </w:tblPrEx>
        <w:trPr>
          <w:trHeight w:val="1585"/>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1F4BE5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918</w:t>
            </w:r>
          </w:p>
        </w:tc>
        <w:tc>
          <w:tcPr>
            <w:tcW w:w="2693" w:type="dxa"/>
            <w:tcBorders>
              <w:top w:val="single" w:sz="4" w:space="0" w:color="auto"/>
              <w:left w:val="single" w:sz="4" w:space="0" w:color="auto"/>
              <w:bottom w:val="single" w:sz="4" w:space="0" w:color="auto"/>
              <w:right w:val="single" w:sz="4" w:space="0" w:color="auto"/>
            </w:tcBorders>
            <w:vAlign w:val="center"/>
          </w:tcPr>
          <w:p w14:paraId="65380C9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2 02 45142 02 0000 150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248E3E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r>
      <w:tr w:rsidR="00307FAC" w:rsidRPr="00A41886" w14:paraId="4BFE8AAB"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CCFB9C9"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0817259F"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tcPr>
          <w:p w14:paraId="7B0AF0D1" w14:textId="77777777" w:rsidR="00307FAC" w:rsidRPr="00A41886" w:rsidRDefault="00307FAC" w:rsidP="00493FBC">
            <w:pPr>
              <w:spacing w:after="20"/>
              <w:ind w:left="61"/>
              <w:jc w:val="center"/>
              <w:rPr>
                <w:rFonts w:ascii="PT Astra Serif" w:hAnsi="PT Astra Serif"/>
                <w:sz w:val="26"/>
                <w:szCs w:val="26"/>
              </w:rPr>
            </w:pPr>
            <w:r w:rsidRPr="00A41886">
              <w:rPr>
                <w:rFonts w:ascii="PT Astra Serif" w:hAnsi="PT Astra Serif"/>
                <w:sz w:val="26"/>
                <w:szCs w:val="26"/>
              </w:rPr>
              <w:t>Министерство природных ресурсов и</w:t>
            </w:r>
          </w:p>
          <w:p w14:paraId="6DC57AA2" w14:textId="77777777" w:rsidR="00307FAC" w:rsidRPr="00A41886" w:rsidRDefault="00307FAC" w:rsidP="00493FBC">
            <w:pPr>
              <w:spacing w:after="20"/>
              <w:ind w:left="61"/>
              <w:jc w:val="center"/>
              <w:rPr>
                <w:rFonts w:ascii="PT Astra Serif" w:hAnsi="PT Astra Serif"/>
                <w:sz w:val="26"/>
                <w:szCs w:val="26"/>
              </w:rPr>
            </w:pPr>
            <w:r w:rsidRPr="00A41886">
              <w:rPr>
                <w:rFonts w:ascii="PT Astra Serif" w:hAnsi="PT Astra Serif"/>
                <w:sz w:val="26"/>
                <w:szCs w:val="26"/>
              </w:rPr>
              <w:t>экологии Республики Алтай</w:t>
            </w:r>
          </w:p>
        </w:tc>
      </w:tr>
      <w:tr w:rsidR="00307FAC" w:rsidRPr="00A41886" w14:paraId="1E346E3A" w14:textId="77777777" w:rsidTr="004E7DB4">
        <w:tblPrEx>
          <w:tblCellSpacing w:w="5" w:type="nil"/>
          <w:tblBorders>
            <w:top w:val="none" w:sz="0" w:space="0" w:color="auto"/>
          </w:tblBorders>
          <w:tblCellMar>
            <w:left w:w="75" w:type="dxa"/>
            <w:right w:w="75" w:type="dxa"/>
          </w:tblCellMar>
        </w:tblPrEx>
        <w:trPr>
          <w:trHeight w:val="1573"/>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F1A98A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3A5F83B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2 02 25065 02 0000 150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D4D6BFB"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r>
      <w:tr w:rsidR="00307FAC" w:rsidRPr="00A41886" w14:paraId="0EF35031"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C756C3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1FC5E00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2 02 35063 02 0000 150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52F9EFF"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создание и развитие (модернизацию) объектов лесного семеноводства и питомнических хозяйств</w:t>
            </w:r>
          </w:p>
        </w:tc>
      </w:tr>
      <w:tr w:rsidR="00307FAC" w:rsidRPr="00A41886" w14:paraId="0AF538D2"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7581A1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79ED468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2 02 35069 02 0000 150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EB7C45F"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реализацию мероприятий по уходу за лесными культурами</w:t>
            </w:r>
          </w:p>
        </w:tc>
      </w:tr>
      <w:tr w:rsidR="00307FAC" w:rsidRPr="00A41886" w14:paraId="1CBE3BC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C918EA0"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7719951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2 02 35128 02 0000 150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2B7AAFFD"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отдельных полномочий в области водных отношений</w:t>
            </w:r>
          </w:p>
        </w:tc>
      </w:tr>
      <w:tr w:rsidR="00307FAC" w:rsidRPr="00A41886" w14:paraId="1271849D"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490803F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538D80FC"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2 02 35129 02 0000 150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69A245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отдельных полномочий в области лесных отношений</w:t>
            </w:r>
          </w:p>
        </w:tc>
      </w:tr>
      <w:tr w:rsidR="00307FAC" w:rsidRPr="00A41886" w14:paraId="445A7C29" w14:textId="77777777" w:rsidTr="00493FBC">
        <w:tblPrEx>
          <w:tblCellSpacing w:w="5" w:type="nil"/>
          <w:tblBorders>
            <w:top w:val="none" w:sz="0" w:space="0" w:color="auto"/>
          </w:tblBorders>
          <w:tblCellMar>
            <w:left w:w="75" w:type="dxa"/>
            <w:right w:w="75" w:type="dxa"/>
          </w:tblCellMar>
        </w:tblPrEx>
        <w:trPr>
          <w:trHeight w:val="21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7F92E8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1D7A294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2 02 35345 02 0000 150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28DC8BA"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осуществление мер пожарной безопасности и тушение лесных пожаров</w:t>
            </w:r>
          </w:p>
        </w:tc>
      </w:tr>
      <w:tr w:rsidR="00307FAC" w:rsidRPr="00A41886" w14:paraId="433B6B27"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E59FCA5"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3D3E384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2 02 35429 02 0000 150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702030B"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Субвенции бюджетам субъектов Российской Федерации на проведение мероприятий по увеличению площади </w:t>
            </w:r>
            <w:proofErr w:type="spellStart"/>
            <w:r w:rsidRPr="00A41886">
              <w:rPr>
                <w:rFonts w:ascii="PT Astra Serif" w:hAnsi="PT Astra Serif"/>
                <w:bCs/>
                <w:color w:val="000000"/>
                <w:sz w:val="26"/>
                <w:szCs w:val="26"/>
              </w:rPr>
              <w:t>лесовосстановления</w:t>
            </w:r>
            <w:proofErr w:type="spellEnd"/>
            <w:r w:rsidRPr="00A41886">
              <w:rPr>
                <w:rFonts w:ascii="PT Astra Serif" w:hAnsi="PT Astra Serif"/>
                <w:bCs/>
                <w:color w:val="000000"/>
                <w:sz w:val="26"/>
                <w:szCs w:val="26"/>
              </w:rPr>
              <w:t xml:space="preserve"> на лесных участках, не переданных в аренду, в том числе вокруг городов и промышленных центров</w:t>
            </w:r>
          </w:p>
        </w:tc>
      </w:tr>
      <w:tr w:rsidR="00307FAC" w:rsidRPr="00A41886" w14:paraId="3B201549"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98A8CCF"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3348D2A4"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2 02 35431 02 0000 150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BC5B792"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 xml:space="preserve">Субвенции бюджетам субъектов Российской Федерации на формирование запаса лесных семян для </w:t>
            </w:r>
            <w:proofErr w:type="spellStart"/>
            <w:r w:rsidRPr="00A41886">
              <w:rPr>
                <w:rFonts w:ascii="PT Astra Serif" w:hAnsi="PT Astra Serif"/>
                <w:bCs/>
                <w:color w:val="000000"/>
                <w:sz w:val="26"/>
                <w:szCs w:val="26"/>
              </w:rPr>
              <w:t>лесовосстановления</w:t>
            </w:r>
            <w:proofErr w:type="spellEnd"/>
            <w:r w:rsidRPr="00A41886">
              <w:rPr>
                <w:rFonts w:ascii="PT Astra Serif" w:hAnsi="PT Astra Serif"/>
                <w:bCs/>
                <w:color w:val="000000"/>
                <w:sz w:val="26"/>
                <w:szCs w:val="26"/>
              </w:rPr>
              <w:t xml:space="preserve"> на всех участках вырубленных и погибших лесных насаждений</w:t>
            </w:r>
          </w:p>
        </w:tc>
      </w:tr>
      <w:tr w:rsidR="00307FAC" w:rsidRPr="00A41886" w14:paraId="5C9FDCE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58DD62AA"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919</w:t>
            </w:r>
          </w:p>
        </w:tc>
        <w:tc>
          <w:tcPr>
            <w:tcW w:w="2693" w:type="dxa"/>
            <w:tcBorders>
              <w:top w:val="single" w:sz="4" w:space="0" w:color="auto"/>
              <w:left w:val="single" w:sz="4" w:space="0" w:color="auto"/>
              <w:bottom w:val="single" w:sz="4" w:space="0" w:color="auto"/>
              <w:right w:val="single" w:sz="4" w:space="0" w:color="auto"/>
            </w:tcBorders>
            <w:vAlign w:val="center"/>
          </w:tcPr>
          <w:p w14:paraId="401F0919"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2 02 35432 02 0000 150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1ACC8CC"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Субвенции бюджетам субъектов Российской Федерации на 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w:t>
            </w:r>
          </w:p>
        </w:tc>
      </w:tr>
      <w:tr w:rsidR="00307FAC" w:rsidRPr="00A41886" w14:paraId="63952D0E"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1E87B0A"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921</w:t>
            </w:r>
          </w:p>
        </w:tc>
        <w:tc>
          <w:tcPr>
            <w:tcW w:w="2693" w:type="dxa"/>
            <w:tcBorders>
              <w:top w:val="single" w:sz="4" w:space="0" w:color="auto"/>
              <w:left w:val="single" w:sz="4" w:space="0" w:color="auto"/>
              <w:bottom w:val="single" w:sz="4" w:space="0" w:color="auto"/>
              <w:right w:val="single" w:sz="4" w:space="0" w:color="auto"/>
            </w:tcBorders>
            <w:vAlign w:val="center"/>
          </w:tcPr>
          <w:p w14:paraId="6EC4FECE"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tcPr>
          <w:p w14:paraId="16700C51" w14:textId="77777777" w:rsidR="00307FAC" w:rsidRPr="00A41886" w:rsidRDefault="00307FAC" w:rsidP="00493FBC">
            <w:pPr>
              <w:spacing w:after="40"/>
              <w:ind w:left="61"/>
              <w:jc w:val="center"/>
              <w:rPr>
                <w:rFonts w:ascii="PT Astra Serif" w:hAnsi="PT Astra Serif"/>
                <w:sz w:val="26"/>
                <w:szCs w:val="26"/>
              </w:rPr>
            </w:pPr>
            <w:r w:rsidRPr="00A41886">
              <w:rPr>
                <w:rFonts w:ascii="PT Astra Serif" w:hAnsi="PT Astra Serif"/>
                <w:sz w:val="26"/>
                <w:szCs w:val="26"/>
              </w:rPr>
              <w:t>Комитет по национальной политике и связям с общественностью Республики Алтай</w:t>
            </w:r>
          </w:p>
        </w:tc>
      </w:tr>
      <w:tr w:rsidR="00307FAC" w:rsidRPr="00A41886" w14:paraId="67FF0F6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6CEE63AD"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921</w:t>
            </w:r>
          </w:p>
        </w:tc>
        <w:tc>
          <w:tcPr>
            <w:tcW w:w="2693" w:type="dxa"/>
            <w:tcBorders>
              <w:top w:val="single" w:sz="4" w:space="0" w:color="auto"/>
              <w:left w:val="single" w:sz="4" w:space="0" w:color="auto"/>
              <w:bottom w:val="single" w:sz="4" w:space="0" w:color="auto"/>
              <w:right w:val="single" w:sz="4" w:space="0" w:color="auto"/>
            </w:tcBorders>
            <w:vAlign w:val="center"/>
          </w:tcPr>
          <w:p w14:paraId="1072CBC7"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2 02 25518 02 0000 150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1F004260"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Субсидия бюджетам субъектов Российской Федерации на достижение показателей государственной программы Российской Федерации «Реализация государственной национальной политики»</w:t>
            </w:r>
          </w:p>
        </w:tc>
      </w:tr>
      <w:tr w:rsidR="00307FAC" w:rsidRPr="00A41886" w14:paraId="7939EE6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EFDC00C" w14:textId="77777777" w:rsidR="00307FAC" w:rsidRPr="00A41886" w:rsidRDefault="00307FAC" w:rsidP="00493FBC">
            <w:pPr>
              <w:pStyle w:val="ConsPlusCell"/>
              <w:jc w:val="center"/>
              <w:rPr>
                <w:rFonts w:ascii="PT Astra Serif" w:hAnsi="PT Astra Serif"/>
                <w:sz w:val="26"/>
                <w:szCs w:val="26"/>
              </w:rPr>
            </w:pPr>
            <w:r w:rsidRPr="00A41886">
              <w:rPr>
                <w:rFonts w:ascii="PT Astra Serif" w:hAnsi="PT Astra Serif"/>
                <w:sz w:val="26"/>
                <w:szCs w:val="26"/>
              </w:rPr>
              <w:t>923</w:t>
            </w:r>
          </w:p>
        </w:tc>
        <w:tc>
          <w:tcPr>
            <w:tcW w:w="2693" w:type="dxa"/>
            <w:tcBorders>
              <w:top w:val="single" w:sz="4" w:space="0" w:color="auto"/>
              <w:left w:val="single" w:sz="4" w:space="0" w:color="auto"/>
              <w:bottom w:val="single" w:sz="4" w:space="0" w:color="auto"/>
              <w:right w:val="single" w:sz="4" w:space="0" w:color="auto"/>
            </w:tcBorders>
            <w:vAlign w:val="bottom"/>
          </w:tcPr>
          <w:p w14:paraId="27BD74F6" w14:textId="77777777" w:rsidR="00307FAC" w:rsidRPr="00A41886" w:rsidRDefault="00307FAC" w:rsidP="00493FBC">
            <w:pPr>
              <w:pStyle w:val="ConsPlusCell"/>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vAlign w:val="bottom"/>
          </w:tcPr>
          <w:p w14:paraId="2A3CCAB9" w14:textId="77777777" w:rsidR="00307FAC" w:rsidRPr="00A41886" w:rsidRDefault="00307FAC" w:rsidP="00493FBC">
            <w:pPr>
              <w:spacing w:after="40"/>
              <w:ind w:left="61"/>
              <w:jc w:val="center"/>
              <w:rPr>
                <w:rFonts w:ascii="PT Astra Serif" w:hAnsi="PT Astra Serif"/>
                <w:b/>
                <w:sz w:val="26"/>
                <w:szCs w:val="26"/>
              </w:rPr>
            </w:pPr>
            <w:r w:rsidRPr="00A41886">
              <w:rPr>
                <w:rFonts w:ascii="PT Astra Serif" w:hAnsi="PT Astra Serif"/>
                <w:sz w:val="26"/>
                <w:szCs w:val="26"/>
              </w:rPr>
              <w:t>Министерство транспорта и дорожного хозяйства Республики Алтай</w:t>
            </w:r>
          </w:p>
        </w:tc>
      </w:tr>
      <w:tr w:rsidR="00DA315F" w:rsidRPr="00A41886" w14:paraId="6122A175" w14:textId="77777777" w:rsidTr="00DA315F">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E4D786A" w14:textId="50EC2C90" w:rsidR="00DA315F" w:rsidRPr="00A41886" w:rsidRDefault="00DA315F" w:rsidP="00DA315F">
            <w:pPr>
              <w:jc w:val="center"/>
              <w:rPr>
                <w:rFonts w:ascii="PT Astra Serif" w:hAnsi="PT Astra Serif"/>
                <w:bCs/>
                <w:color w:val="000000"/>
                <w:sz w:val="26"/>
                <w:szCs w:val="26"/>
              </w:rPr>
            </w:pPr>
            <w:r w:rsidRPr="00DA315F">
              <w:rPr>
                <w:rFonts w:ascii="PT Astra Serif" w:hAnsi="PT Astra Serif"/>
                <w:bCs/>
                <w:color w:val="000000"/>
                <w:sz w:val="26"/>
                <w:szCs w:val="26"/>
              </w:rPr>
              <w:t>923</w:t>
            </w:r>
          </w:p>
        </w:tc>
        <w:tc>
          <w:tcPr>
            <w:tcW w:w="2693" w:type="dxa"/>
            <w:tcBorders>
              <w:top w:val="single" w:sz="4" w:space="0" w:color="auto"/>
              <w:left w:val="single" w:sz="4" w:space="0" w:color="auto"/>
              <w:bottom w:val="single" w:sz="4" w:space="0" w:color="auto"/>
              <w:right w:val="single" w:sz="4" w:space="0" w:color="auto"/>
            </w:tcBorders>
            <w:vAlign w:val="center"/>
          </w:tcPr>
          <w:p w14:paraId="7D116654" w14:textId="0F7665A9" w:rsidR="00DA315F" w:rsidRPr="00A41886" w:rsidRDefault="00DA315F" w:rsidP="00DA315F">
            <w:pPr>
              <w:jc w:val="center"/>
              <w:rPr>
                <w:rFonts w:ascii="PT Astra Serif" w:hAnsi="PT Astra Serif"/>
                <w:bCs/>
                <w:color w:val="000000"/>
                <w:sz w:val="26"/>
                <w:szCs w:val="26"/>
              </w:rPr>
            </w:pPr>
            <w:r w:rsidRPr="00DA315F">
              <w:rPr>
                <w:rFonts w:ascii="PT Astra Serif" w:hAnsi="PT Astra Serif"/>
                <w:bCs/>
                <w:color w:val="000000"/>
                <w:sz w:val="26"/>
                <w:szCs w:val="26"/>
              </w:rPr>
              <w:t>2 02 25443 02 0000 150</w:t>
            </w:r>
          </w:p>
        </w:tc>
        <w:tc>
          <w:tcPr>
            <w:tcW w:w="5160" w:type="dxa"/>
            <w:tcBorders>
              <w:top w:val="single" w:sz="4" w:space="0" w:color="auto"/>
              <w:left w:val="single" w:sz="4" w:space="0" w:color="auto"/>
              <w:bottom w:val="single" w:sz="4" w:space="0" w:color="auto"/>
              <w:right w:val="single" w:sz="4" w:space="0" w:color="auto"/>
            </w:tcBorders>
          </w:tcPr>
          <w:p w14:paraId="1F8F8D0B" w14:textId="03C4DF0F" w:rsidR="00DA315F" w:rsidRPr="00A41886" w:rsidRDefault="00DA315F" w:rsidP="00DA315F">
            <w:pPr>
              <w:rPr>
                <w:rFonts w:ascii="PT Astra Serif" w:hAnsi="PT Astra Serif"/>
                <w:bCs/>
                <w:color w:val="000000"/>
                <w:sz w:val="26"/>
                <w:szCs w:val="26"/>
              </w:rPr>
            </w:pPr>
            <w:r w:rsidRPr="00DA315F">
              <w:rPr>
                <w:rFonts w:ascii="PT Astra Serif" w:hAnsi="PT Astra Serif"/>
                <w:bCs/>
                <w:color w:val="000000"/>
                <w:sz w:val="26"/>
                <w:szCs w:val="26"/>
              </w:rPr>
              <w:t>Субсидии бюджетам субъектов Российской Федерации на обновление общественного транспорта</w:t>
            </w:r>
          </w:p>
        </w:tc>
      </w:tr>
      <w:tr w:rsidR="00307FAC" w:rsidRPr="00A41886" w14:paraId="5218BB8B" w14:textId="77777777" w:rsidTr="002770D2">
        <w:tblPrEx>
          <w:tblCellSpacing w:w="5" w:type="nil"/>
          <w:tblBorders>
            <w:top w:val="none" w:sz="0" w:space="0" w:color="auto"/>
          </w:tblBorders>
          <w:tblCellMar>
            <w:left w:w="75" w:type="dxa"/>
            <w:right w:w="75" w:type="dxa"/>
          </w:tblCellMar>
        </w:tblPrEx>
        <w:trPr>
          <w:trHeight w:val="88"/>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3E7ACA8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923</w:t>
            </w:r>
          </w:p>
        </w:tc>
        <w:tc>
          <w:tcPr>
            <w:tcW w:w="2693" w:type="dxa"/>
            <w:tcBorders>
              <w:top w:val="single" w:sz="4" w:space="0" w:color="auto"/>
              <w:left w:val="single" w:sz="4" w:space="0" w:color="auto"/>
              <w:bottom w:val="single" w:sz="4" w:space="0" w:color="auto"/>
              <w:right w:val="single" w:sz="4" w:space="0" w:color="auto"/>
            </w:tcBorders>
            <w:vAlign w:val="center"/>
          </w:tcPr>
          <w:p w14:paraId="07B8FF1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2 02 25447 02 0000 150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5F1F62A8"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w:t>
            </w:r>
          </w:p>
        </w:tc>
      </w:tr>
      <w:tr w:rsidR="00307FAC" w:rsidRPr="00A41886" w14:paraId="3A34DD1F"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9DFAEA5" w14:textId="77777777" w:rsidR="00307FAC" w:rsidRPr="00A41886" w:rsidRDefault="00307FAC" w:rsidP="00493FBC">
            <w:pPr>
              <w:jc w:val="center"/>
              <w:rPr>
                <w:rFonts w:ascii="PT Astra Serif" w:hAnsi="PT Astra Serif"/>
                <w:sz w:val="26"/>
                <w:szCs w:val="26"/>
              </w:rPr>
            </w:pPr>
            <w:r w:rsidRPr="00A41886">
              <w:rPr>
                <w:rFonts w:ascii="PT Astra Serif" w:hAnsi="PT Astra Serif"/>
                <w:sz w:val="26"/>
                <w:szCs w:val="26"/>
              </w:rPr>
              <w:t>928</w:t>
            </w:r>
          </w:p>
        </w:tc>
        <w:tc>
          <w:tcPr>
            <w:tcW w:w="2693" w:type="dxa"/>
            <w:tcBorders>
              <w:top w:val="single" w:sz="4" w:space="0" w:color="auto"/>
              <w:left w:val="single" w:sz="4" w:space="0" w:color="auto"/>
              <w:bottom w:val="single" w:sz="4" w:space="0" w:color="auto"/>
              <w:right w:val="single" w:sz="4" w:space="0" w:color="auto"/>
            </w:tcBorders>
            <w:vAlign w:val="center"/>
          </w:tcPr>
          <w:p w14:paraId="353BC00A" w14:textId="77777777" w:rsidR="00307FAC" w:rsidRPr="00A41886" w:rsidRDefault="00307FAC" w:rsidP="00493FBC">
            <w:pPr>
              <w:jc w:val="center"/>
              <w:rPr>
                <w:rFonts w:ascii="PT Astra Serif" w:hAnsi="PT Astra Serif"/>
                <w:sz w:val="26"/>
                <w:szCs w:val="26"/>
              </w:rPr>
            </w:pPr>
          </w:p>
        </w:tc>
        <w:tc>
          <w:tcPr>
            <w:tcW w:w="5160" w:type="dxa"/>
            <w:tcBorders>
              <w:top w:val="single" w:sz="4" w:space="0" w:color="auto"/>
              <w:left w:val="single" w:sz="4" w:space="0" w:color="auto"/>
              <w:bottom w:val="single" w:sz="4" w:space="0" w:color="auto"/>
              <w:right w:val="single" w:sz="4" w:space="0" w:color="auto"/>
            </w:tcBorders>
          </w:tcPr>
          <w:p w14:paraId="50432024" w14:textId="77777777" w:rsidR="00307FAC" w:rsidRPr="00A41886" w:rsidRDefault="00307FAC" w:rsidP="00493FBC">
            <w:pPr>
              <w:spacing w:after="40"/>
              <w:ind w:left="61"/>
              <w:jc w:val="center"/>
              <w:rPr>
                <w:rFonts w:ascii="PT Astra Serif" w:hAnsi="PT Astra Serif"/>
                <w:sz w:val="26"/>
                <w:szCs w:val="26"/>
              </w:rPr>
            </w:pPr>
            <w:r w:rsidRPr="00A41886">
              <w:rPr>
                <w:rFonts w:ascii="PT Astra Serif" w:hAnsi="PT Astra Serif"/>
                <w:sz w:val="26"/>
                <w:szCs w:val="26"/>
              </w:rPr>
              <w:t>Министерство экономического развития Республики Алтай</w:t>
            </w:r>
          </w:p>
        </w:tc>
      </w:tr>
      <w:tr w:rsidR="00307FAC" w:rsidRPr="00A41886" w14:paraId="26FAA8B3" w14:textId="77777777" w:rsidTr="002770D2">
        <w:tblPrEx>
          <w:tblCellSpacing w:w="5" w:type="nil"/>
          <w:tblBorders>
            <w:top w:val="none" w:sz="0" w:space="0" w:color="auto"/>
          </w:tblBorders>
          <w:tblCellMar>
            <w:left w:w="75" w:type="dxa"/>
            <w:right w:w="75" w:type="dxa"/>
          </w:tblCellMar>
        </w:tblPrEx>
        <w:trPr>
          <w:trHeight w:val="7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1913B226"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928</w:t>
            </w:r>
          </w:p>
        </w:tc>
        <w:tc>
          <w:tcPr>
            <w:tcW w:w="2693" w:type="dxa"/>
            <w:tcBorders>
              <w:top w:val="single" w:sz="4" w:space="0" w:color="auto"/>
              <w:left w:val="single" w:sz="4" w:space="0" w:color="auto"/>
              <w:bottom w:val="single" w:sz="4" w:space="0" w:color="auto"/>
              <w:right w:val="single" w:sz="4" w:space="0" w:color="auto"/>
            </w:tcBorders>
            <w:vAlign w:val="center"/>
          </w:tcPr>
          <w:p w14:paraId="23A62503"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2 02 25550 02 0000 150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37E6A953"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реализацию мероприятий индивидуальных программ социально-экономического развития субъектов Российской Федерации</w:t>
            </w:r>
          </w:p>
        </w:tc>
      </w:tr>
      <w:tr w:rsidR="00307FAC" w:rsidRPr="00A41886" w14:paraId="516192F0" w14:textId="77777777" w:rsidTr="00493FBC">
        <w:tblPrEx>
          <w:tblCellSpacing w:w="5" w:type="nil"/>
          <w:tblBorders>
            <w:top w:val="none" w:sz="0" w:space="0" w:color="auto"/>
          </w:tblBorders>
          <w:tblCellMar>
            <w:left w:w="75" w:type="dxa"/>
            <w:right w:w="75" w:type="dxa"/>
          </w:tblCellMar>
        </w:tblPrEx>
        <w:trPr>
          <w:trHeight w:val="431"/>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7926A2CE"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928</w:t>
            </w:r>
          </w:p>
        </w:tc>
        <w:tc>
          <w:tcPr>
            <w:tcW w:w="2693" w:type="dxa"/>
            <w:tcBorders>
              <w:top w:val="single" w:sz="4" w:space="0" w:color="auto"/>
              <w:left w:val="single" w:sz="4" w:space="0" w:color="auto"/>
              <w:bottom w:val="single" w:sz="4" w:space="0" w:color="auto"/>
              <w:right w:val="single" w:sz="4" w:space="0" w:color="auto"/>
            </w:tcBorders>
            <w:vAlign w:val="center"/>
          </w:tcPr>
          <w:p w14:paraId="5A40B97D"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2 02 25527 02 0000 150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0018C59C" w14:textId="77777777" w:rsidR="00307FAC" w:rsidRPr="00A41886" w:rsidRDefault="00307FAC" w:rsidP="00493FBC">
            <w:pPr>
              <w:rPr>
                <w:rFonts w:ascii="PT Astra Serif" w:hAnsi="PT Astra Serif"/>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государственную поддержку малого и среднего предпринимательства в субъектах Российской Федерации</w:t>
            </w:r>
          </w:p>
        </w:tc>
      </w:tr>
      <w:tr w:rsidR="00307FAC" w:rsidRPr="00A41886" w14:paraId="3DA14628" w14:textId="77777777" w:rsidTr="002770D2">
        <w:tblPrEx>
          <w:tblCellSpacing w:w="5" w:type="nil"/>
          <w:tblBorders>
            <w:top w:val="none" w:sz="0" w:space="0" w:color="auto"/>
          </w:tblBorders>
          <w:tblCellMar>
            <w:left w:w="75" w:type="dxa"/>
            <w:right w:w="75" w:type="dxa"/>
          </w:tblCellMar>
        </w:tblPrEx>
        <w:trPr>
          <w:trHeight w:val="70"/>
          <w:tblCellSpacing w:w="5" w:type="nil"/>
          <w:jc w:val="center"/>
        </w:trPr>
        <w:tc>
          <w:tcPr>
            <w:tcW w:w="1335" w:type="dxa"/>
            <w:tcBorders>
              <w:top w:val="single" w:sz="4" w:space="0" w:color="auto"/>
              <w:left w:val="single" w:sz="4" w:space="0" w:color="auto"/>
              <w:bottom w:val="single" w:sz="4" w:space="0" w:color="auto"/>
              <w:right w:val="single" w:sz="4" w:space="0" w:color="auto"/>
            </w:tcBorders>
            <w:vAlign w:val="center"/>
          </w:tcPr>
          <w:p w14:paraId="274EF3E8"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928</w:t>
            </w:r>
          </w:p>
        </w:tc>
        <w:tc>
          <w:tcPr>
            <w:tcW w:w="2693" w:type="dxa"/>
            <w:tcBorders>
              <w:top w:val="single" w:sz="4" w:space="0" w:color="auto"/>
              <w:left w:val="single" w:sz="4" w:space="0" w:color="auto"/>
              <w:bottom w:val="single" w:sz="4" w:space="0" w:color="auto"/>
              <w:right w:val="single" w:sz="4" w:space="0" w:color="auto"/>
            </w:tcBorders>
            <w:vAlign w:val="center"/>
          </w:tcPr>
          <w:p w14:paraId="1AEFCFEB" w14:textId="77777777" w:rsidR="00307FAC" w:rsidRPr="00A41886" w:rsidRDefault="00307FAC" w:rsidP="00493FBC">
            <w:pPr>
              <w:jc w:val="center"/>
              <w:rPr>
                <w:rFonts w:ascii="PT Astra Serif" w:hAnsi="PT Astra Serif"/>
                <w:color w:val="000000"/>
                <w:sz w:val="26"/>
                <w:szCs w:val="26"/>
              </w:rPr>
            </w:pPr>
            <w:r w:rsidRPr="00A41886">
              <w:rPr>
                <w:rFonts w:ascii="PT Astra Serif" w:hAnsi="PT Astra Serif"/>
                <w:bCs/>
                <w:color w:val="000000"/>
                <w:sz w:val="26"/>
                <w:szCs w:val="26"/>
              </w:rPr>
              <w:t>2 02 25558 02 0000 150</w:t>
            </w:r>
          </w:p>
        </w:tc>
        <w:tc>
          <w:tcPr>
            <w:tcW w:w="5160" w:type="dxa"/>
            <w:tcBorders>
              <w:top w:val="single" w:sz="4" w:space="0" w:color="auto"/>
              <w:left w:val="single" w:sz="4" w:space="0" w:color="auto"/>
              <w:bottom w:val="single" w:sz="4" w:space="0" w:color="auto"/>
              <w:right w:val="single" w:sz="4" w:space="0" w:color="auto"/>
            </w:tcBorders>
            <w:vAlign w:val="center"/>
          </w:tcPr>
          <w:p w14:paraId="7D082C88" w14:textId="340C9A47" w:rsidR="00307FAC" w:rsidRPr="00A41886" w:rsidRDefault="00307FAC" w:rsidP="00493FBC">
            <w:pPr>
              <w:rPr>
                <w:rFonts w:ascii="PT Astra Serif" w:hAnsi="PT Astra Serif"/>
                <w:bCs/>
                <w:color w:val="000000"/>
                <w:sz w:val="26"/>
                <w:szCs w:val="26"/>
              </w:rPr>
            </w:pPr>
            <w:r w:rsidRPr="00A41886">
              <w:rPr>
                <w:rFonts w:ascii="PT Astra Serif" w:hAnsi="PT Astra Serif"/>
                <w:bCs/>
                <w:color w:val="000000"/>
                <w:sz w:val="26"/>
                <w:szCs w:val="26"/>
              </w:rPr>
              <w:t>Субсидии бюджетам субъектов Российской Федерации на достижение показателей государственной программы Российской Федерации «Развитие туризма»</w:t>
            </w:r>
            <w:r w:rsidR="002B135A" w:rsidRPr="00A41886">
              <w:rPr>
                <w:rFonts w:ascii="PT Astra Serif" w:hAnsi="PT Astra Serif"/>
                <w:bCs/>
                <w:color w:val="000000"/>
                <w:sz w:val="26"/>
                <w:szCs w:val="26"/>
              </w:rPr>
              <w:t>.</w:t>
            </w:r>
          </w:p>
        </w:tc>
      </w:tr>
    </w:tbl>
    <w:p w14:paraId="38ABF1EE" w14:textId="77777777" w:rsidR="009213EA" w:rsidRPr="00A41886" w:rsidRDefault="009213EA" w:rsidP="009213EA">
      <w:pPr>
        <w:autoSpaceDE w:val="0"/>
        <w:autoSpaceDN w:val="0"/>
        <w:adjustRightInd w:val="0"/>
        <w:ind w:firstLine="709"/>
        <w:rPr>
          <w:rFonts w:ascii="PT Astra Serif" w:hAnsi="PT Astra Serif"/>
          <w:sz w:val="26"/>
          <w:szCs w:val="26"/>
        </w:rPr>
      </w:pPr>
    </w:p>
    <w:p w14:paraId="05683715" w14:textId="17E4801F" w:rsidR="009213EA" w:rsidRPr="00A41886" w:rsidRDefault="00307FAC" w:rsidP="009213EA">
      <w:pPr>
        <w:autoSpaceDE w:val="0"/>
        <w:autoSpaceDN w:val="0"/>
        <w:adjustRightInd w:val="0"/>
        <w:ind w:firstLine="709"/>
        <w:rPr>
          <w:rFonts w:ascii="PT Astra Serif" w:hAnsi="PT Astra Serif"/>
          <w:sz w:val="26"/>
          <w:szCs w:val="26"/>
        </w:rPr>
      </w:pPr>
      <w:r w:rsidRPr="00A41886">
        <w:rPr>
          <w:rFonts w:ascii="PT Astra Serif" w:hAnsi="PT Astra Serif"/>
          <w:sz w:val="26"/>
          <w:szCs w:val="26"/>
        </w:rPr>
        <w:t>2. Настоящее Постановление вступает в силу с 1 января 202</w:t>
      </w:r>
      <w:r w:rsidR="00386439" w:rsidRPr="00A41886">
        <w:rPr>
          <w:rFonts w:ascii="PT Astra Serif" w:hAnsi="PT Astra Serif"/>
          <w:sz w:val="26"/>
          <w:szCs w:val="26"/>
        </w:rPr>
        <w:t>6</w:t>
      </w:r>
      <w:r w:rsidRPr="00A41886">
        <w:rPr>
          <w:rFonts w:ascii="PT Astra Serif" w:hAnsi="PT Astra Serif"/>
          <w:sz w:val="26"/>
          <w:szCs w:val="26"/>
        </w:rPr>
        <w:t xml:space="preserve"> г</w:t>
      </w:r>
      <w:r w:rsidR="009213EA" w:rsidRPr="00A41886">
        <w:rPr>
          <w:rFonts w:ascii="PT Astra Serif" w:hAnsi="PT Astra Serif"/>
          <w:sz w:val="26"/>
          <w:szCs w:val="26"/>
        </w:rPr>
        <w:t>.</w:t>
      </w:r>
    </w:p>
    <w:p w14:paraId="3413F270" w14:textId="46EA94D7" w:rsidR="002B135A" w:rsidRPr="00A41886" w:rsidRDefault="002B135A" w:rsidP="009213EA">
      <w:pPr>
        <w:autoSpaceDE w:val="0"/>
        <w:autoSpaceDN w:val="0"/>
        <w:adjustRightInd w:val="0"/>
        <w:ind w:firstLine="709"/>
        <w:rPr>
          <w:rFonts w:ascii="PT Astra Serif" w:hAnsi="PT Astra Serif"/>
          <w:sz w:val="26"/>
          <w:szCs w:val="26"/>
        </w:rPr>
      </w:pPr>
    </w:p>
    <w:p w14:paraId="305CDB91" w14:textId="610B1438" w:rsidR="002B135A" w:rsidRPr="00A41886" w:rsidRDefault="002B135A" w:rsidP="009213EA">
      <w:pPr>
        <w:autoSpaceDE w:val="0"/>
        <w:autoSpaceDN w:val="0"/>
        <w:adjustRightInd w:val="0"/>
        <w:ind w:firstLine="709"/>
        <w:rPr>
          <w:rFonts w:ascii="PT Astra Serif" w:hAnsi="PT Astra Serif"/>
          <w:sz w:val="26"/>
          <w:szCs w:val="26"/>
        </w:rPr>
      </w:pPr>
    </w:p>
    <w:p w14:paraId="01139FDC" w14:textId="77777777" w:rsidR="002B135A" w:rsidRPr="00A41886" w:rsidRDefault="002B135A" w:rsidP="009213EA">
      <w:pPr>
        <w:autoSpaceDE w:val="0"/>
        <w:autoSpaceDN w:val="0"/>
        <w:adjustRightInd w:val="0"/>
        <w:ind w:firstLine="709"/>
        <w:rPr>
          <w:rFonts w:ascii="PT Astra Serif" w:hAnsi="PT Astra Serif"/>
          <w:sz w:val="26"/>
          <w:szCs w:val="26"/>
        </w:rPr>
      </w:pPr>
    </w:p>
    <w:tbl>
      <w:tblPr>
        <w:tblW w:w="9639" w:type="dxa"/>
        <w:tblLayout w:type="fixed"/>
        <w:tblCellMar>
          <w:left w:w="0" w:type="dxa"/>
          <w:right w:w="0" w:type="dxa"/>
        </w:tblCellMar>
        <w:tblLook w:val="0000" w:firstRow="0" w:lastRow="0" w:firstColumn="0" w:lastColumn="0" w:noHBand="0" w:noVBand="0"/>
      </w:tblPr>
      <w:tblGrid>
        <w:gridCol w:w="4820"/>
        <w:gridCol w:w="2410"/>
        <w:gridCol w:w="2409"/>
      </w:tblGrid>
      <w:tr w:rsidR="002B135A" w:rsidRPr="00A41886" w14:paraId="7186F251" w14:textId="77777777" w:rsidTr="005E6BA3">
        <w:tc>
          <w:tcPr>
            <w:tcW w:w="4820" w:type="dxa"/>
            <w:shd w:val="clear" w:color="auto" w:fill="auto"/>
          </w:tcPr>
          <w:p w14:paraId="62DD6390" w14:textId="77777777" w:rsidR="002B135A" w:rsidRPr="00A41886" w:rsidRDefault="002B135A" w:rsidP="005E6BA3">
            <w:pPr>
              <w:autoSpaceDE w:val="0"/>
              <w:autoSpaceDN w:val="0"/>
              <w:adjustRightInd w:val="0"/>
              <w:jc w:val="center"/>
              <w:rPr>
                <w:rFonts w:ascii="PT Astra Serif" w:hAnsi="PT Astra Serif" w:cs="Times New Roman"/>
                <w:sz w:val="26"/>
                <w:szCs w:val="26"/>
              </w:rPr>
            </w:pPr>
            <w:permStart w:id="1318155507" w:edGrp="everyone"/>
            <w:r w:rsidRPr="00A41886">
              <w:rPr>
                <w:rFonts w:ascii="PT Astra Serif" w:hAnsi="PT Astra Serif" w:cs="Times New Roman"/>
                <w:sz w:val="26"/>
                <w:szCs w:val="26"/>
              </w:rPr>
              <w:t xml:space="preserve">Председатель Правительства </w:t>
            </w:r>
          </w:p>
          <w:p w14:paraId="6241848B" w14:textId="77777777" w:rsidR="002B135A" w:rsidRPr="00A41886" w:rsidRDefault="002B135A" w:rsidP="005E6BA3">
            <w:pPr>
              <w:autoSpaceDE w:val="0"/>
              <w:autoSpaceDN w:val="0"/>
              <w:adjustRightInd w:val="0"/>
              <w:jc w:val="center"/>
              <w:rPr>
                <w:rFonts w:ascii="PT Astra Serif" w:hAnsi="PT Astra Serif" w:cs="Times New Roman"/>
                <w:sz w:val="26"/>
                <w:szCs w:val="26"/>
              </w:rPr>
            </w:pPr>
            <w:r w:rsidRPr="00A41886">
              <w:rPr>
                <w:rFonts w:ascii="PT Astra Serif" w:hAnsi="PT Astra Serif" w:cs="Times New Roman"/>
                <w:sz w:val="26"/>
                <w:szCs w:val="26"/>
              </w:rPr>
              <w:t>Республики Алтай</w:t>
            </w:r>
            <w:permEnd w:id="1318155507"/>
          </w:p>
        </w:tc>
        <w:tc>
          <w:tcPr>
            <w:tcW w:w="2410" w:type="dxa"/>
            <w:shd w:val="clear" w:color="auto" w:fill="auto"/>
            <w:vAlign w:val="center"/>
          </w:tcPr>
          <w:p w14:paraId="0686C4A8" w14:textId="77777777" w:rsidR="002B135A" w:rsidRPr="00A41886" w:rsidRDefault="002B135A" w:rsidP="005E6BA3">
            <w:pPr>
              <w:ind w:left="2"/>
              <w:jc w:val="center"/>
              <w:rPr>
                <w:rFonts w:ascii="PT Astra Serif" w:hAnsi="PT Astra Serif" w:cs="Times New Roman"/>
                <w:sz w:val="26"/>
                <w:szCs w:val="26"/>
              </w:rPr>
            </w:pPr>
            <w:bookmarkStart w:id="1" w:name="SIGNERSTAMP1"/>
            <w:bookmarkEnd w:id="1"/>
          </w:p>
        </w:tc>
        <w:tc>
          <w:tcPr>
            <w:tcW w:w="2409" w:type="dxa"/>
            <w:shd w:val="clear" w:color="auto" w:fill="auto"/>
            <w:vAlign w:val="bottom"/>
          </w:tcPr>
          <w:p w14:paraId="7B3313AE" w14:textId="77777777" w:rsidR="002B135A" w:rsidRPr="00A41886" w:rsidRDefault="002B135A" w:rsidP="005E6BA3">
            <w:pPr>
              <w:jc w:val="right"/>
              <w:rPr>
                <w:rFonts w:ascii="PT Astra Serif" w:hAnsi="PT Astra Serif" w:cs="Times New Roman"/>
                <w:sz w:val="26"/>
                <w:szCs w:val="26"/>
              </w:rPr>
            </w:pPr>
            <w:bookmarkStart w:id="2" w:name="SIGNERNAME1"/>
            <w:bookmarkEnd w:id="2"/>
          </w:p>
        </w:tc>
      </w:tr>
      <w:permEnd w:id="149120510"/>
    </w:tbl>
    <w:p w14:paraId="00DB37B0" w14:textId="4637A186" w:rsidR="002B135A" w:rsidRDefault="002B135A" w:rsidP="009213EA">
      <w:pPr>
        <w:autoSpaceDE w:val="0"/>
        <w:autoSpaceDN w:val="0"/>
        <w:adjustRightInd w:val="0"/>
        <w:ind w:firstLine="709"/>
        <w:rPr>
          <w:rFonts w:ascii="PT Astra Serif" w:hAnsi="PT Astra Serif" w:cs="Times New Roman"/>
          <w:sz w:val="26"/>
          <w:szCs w:val="26"/>
        </w:rPr>
      </w:pPr>
    </w:p>
    <w:p w14:paraId="5F3C6FF0" w14:textId="0390B92A" w:rsidR="00131D56" w:rsidRDefault="00131D56" w:rsidP="009213EA">
      <w:pPr>
        <w:autoSpaceDE w:val="0"/>
        <w:autoSpaceDN w:val="0"/>
        <w:adjustRightInd w:val="0"/>
        <w:ind w:firstLine="709"/>
        <w:rPr>
          <w:rFonts w:ascii="PT Astra Serif" w:hAnsi="PT Astra Serif" w:cs="Times New Roman"/>
          <w:sz w:val="26"/>
          <w:szCs w:val="26"/>
        </w:rPr>
      </w:pPr>
    </w:p>
    <w:p w14:paraId="621C3C20" w14:textId="68419976" w:rsidR="00131D56" w:rsidRDefault="00131D56" w:rsidP="009213EA">
      <w:pPr>
        <w:autoSpaceDE w:val="0"/>
        <w:autoSpaceDN w:val="0"/>
        <w:adjustRightInd w:val="0"/>
        <w:ind w:firstLine="709"/>
        <w:rPr>
          <w:rFonts w:ascii="PT Astra Serif" w:hAnsi="PT Astra Serif" w:cs="Times New Roman"/>
          <w:sz w:val="26"/>
          <w:szCs w:val="26"/>
        </w:rPr>
      </w:pPr>
    </w:p>
    <w:p w14:paraId="37A9372F" w14:textId="52DAA7A7" w:rsidR="00131D56" w:rsidRDefault="00131D56" w:rsidP="009213EA">
      <w:pPr>
        <w:autoSpaceDE w:val="0"/>
        <w:autoSpaceDN w:val="0"/>
        <w:adjustRightInd w:val="0"/>
        <w:ind w:firstLine="709"/>
        <w:rPr>
          <w:rFonts w:ascii="PT Astra Serif" w:hAnsi="PT Astra Serif" w:cs="Times New Roman"/>
          <w:sz w:val="26"/>
          <w:szCs w:val="26"/>
        </w:rPr>
      </w:pPr>
    </w:p>
    <w:p w14:paraId="6A8F4285" w14:textId="7DB64127" w:rsidR="00131D56" w:rsidRDefault="00131D56" w:rsidP="009213EA">
      <w:pPr>
        <w:autoSpaceDE w:val="0"/>
        <w:autoSpaceDN w:val="0"/>
        <w:adjustRightInd w:val="0"/>
        <w:ind w:firstLine="709"/>
        <w:rPr>
          <w:rFonts w:ascii="PT Astra Serif" w:hAnsi="PT Astra Serif" w:cs="Times New Roman"/>
          <w:sz w:val="26"/>
          <w:szCs w:val="26"/>
        </w:rPr>
      </w:pPr>
    </w:p>
    <w:p w14:paraId="2ED7BA94" w14:textId="77777777" w:rsidR="00131D56" w:rsidRPr="007F7DF8" w:rsidRDefault="00131D56" w:rsidP="00131D56">
      <w:pPr>
        <w:jc w:val="center"/>
        <w:rPr>
          <w:rFonts w:ascii="PT Astra Serif" w:hAnsi="PT Astra Serif"/>
          <w:b/>
          <w:sz w:val="26"/>
          <w:szCs w:val="26"/>
        </w:rPr>
      </w:pPr>
      <w:r w:rsidRPr="007F7DF8">
        <w:rPr>
          <w:rFonts w:ascii="PT Astra Serif" w:hAnsi="PT Astra Serif"/>
          <w:b/>
          <w:sz w:val="26"/>
          <w:szCs w:val="26"/>
        </w:rPr>
        <w:t>ПОЯСНИТЕЛЬНАЯ ЗАПИСКА</w:t>
      </w:r>
    </w:p>
    <w:p w14:paraId="251D8FCA" w14:textId="77777777" w:rsidR="00131D56" w:rsidRPr="007F7DF8" w:rsidRDefault="00131D56" w:rsidP="00131D56">
      <w:pPr>
        <w:jc w:val="center"/>
        <w:rPr>
          <w:rFonts w:ascii="PT Astra Serif" w:hAnsi="PT Astra Serif"/>
          <w:b/>
          <w:sz w:val="26"/>
          <w:szCs w:val="26"/>
        </w:rPr>
      </w:pPr>
      <w:r w:rsidRPr="007F7DF8">
        <w:rPr>
          <w:rFonts w:ascii="PT Astra Serif" w:hAnsi="PT Astra Serif"/>
          <w:b/>
          <w:sz w:val="26"/>
          <w:szCs w:val="26"/>
        </w:rPr>
        <w:t>к проекту постановления Правительства Республики Алтай</w:t>
      </w:r>
    </w:p>
    <w:p w14:paraId="7A2211EB" w14:textId="77777777" w:rsidR="00131D56" w:rsidRPr="007F7DF8" w:rsidRDefault="00131D56" w:rsidP="00131D56">
      <w:pPr>
        <w:jc w:val="center"/>
        <w:rPr>
          <w:rFonts w:ascii="PT Astra Serif" w:hAnsi="PT Astra Serif"/>
          <w:b/>
          <w:bCs/>
          <w:sz w:val="26"/>
          <w:szCs w:val="26"/>
        </w:rPr>
      </w:pPr>
      <w:r w:rsidRPr="007F7DF8">
        <w:rPr>
          <w:rFonts w:ascii="PT Astra Serif" w:hAnsi="PT Astra Serif"/>
          <w:b/>
          <w:bCs/>
          <w:sz w:val="26"/>
          <w:szCs w:val="26"/>
        </w:rPr>
        <w:t>«О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от 30 декабря 2021 г. № 434»</w:t>
      </w:r>
    </w:p>
    <w:p w14:paraId="081666E6" w14:textId="77777777" w:rsidR="00131D56" w:rsidRPr="007F7DF8" w:rsidRDefault="00131D56" w:rsidP="00131D56">
      <w:pPr>
        <w:rPr>
          <w:rFonts w:ascii="PT Astra Serif" w:hAnsi="PT Astra Serif"/>
          <w:sz w:val="26"/>
          <w:szCs w:val="26"/>
        </w:rPr>
      </w:pPr>
    </w:p>
    <w:p w14:paraId="5E764937" w14:textId="77777777" w:rsidR="00131D56" w:rsidRPr="007F7DF8" w:rsidRDefault="00131D56" w:rsidP="00131D56">
      <w:pPr>
        <w:ind w:firstLine="709"/>
        <w:rPr>
          <w:rFonts w:ascii="PT Astra Serif" w:hAnsi="PT Astra Serif"/>
          <w:sz w:val="26"/>
          <w:szCs w:val="26"/>
        </w:rPr>
      </w:pPr>
      <w:r w:rsidRPr="007F7DF8">
        <w:rPr>
          <w:rFonts w:ascii="PT Astra Serif" w:hAnsi="PT Astra Serif"/>
          <w:sz w:val="26"/>
          <w:szCs w:val="26"/>
        </w:rPr>
        <w:t xml:space="preserve">Субъектом нормотворческой деятельности выступает Правительство Республики </w:t>
      </w:r>
      <w:bookmarkStart w:id="3" w:name="_GoBack"/>
      <w:r w:rsidRPr="007F7DF8">
        <w:rPr>
          <w:rFonts w:ascii="PT Astra Serif" w:hAnsi="PT Astra Serif"/>
          <w:sz w:val="26"/>
          <w:szCs w:val="26"/>
        </w:rPr>
        <w:t>Алтай. Разработчиком проекта постановления Правительства Республики Алтай «</w:t>
      </w:r>
      <w:r w:rsidRPr="007F7DF8">
        <w:rPr>
          <w:rFonts w:ascii="PT Astra Serif" w:hAnsi="PT Astra Serif"/>
          <w:bCs/>
          <w:sz w:val="26"/>
          <w:szCs w:val="26"/>
        </w:rPr>
        <w:t xml:space="preserve">О внесении изменений в Перечень главных администраторов доходов республиканского бюджета Республики Алтай, утвержденный постановлением Правительства Республики Алтай </w:t>
      </w:r>
      <w:bookmarkEnd w:id="3"/>
      <w:r w:rsidRPr="007F7DF8">
        <w:rPr>
          <w:rFonts w:ascii="PT Astra Serif" w:hAnsi="PT Astra Serif"/>
          <w:bCs/>
          <w:sz w:val="26"/>
          <w:szCs w:val="26"/>
        </w:rPr>
        <w:t>от 30 декабря 2021 г. № 434</w:t>
      </w:r>
      <w:r w:rsidRPr="007F7DF8">
        <w:rPr>
          <w:rFonts w:ascii="PT Astra Serif" w:hAnsi="PT Astra Serif"/>
          <w:sz w:val="26"/>
          <w:szCs w:val="26"/>
        </w:rPr>
        <w:t>» (далее – проект постановления) является Министерство финансов Республики Алтай.</w:t>
      </w:r>
      <w:r w:rsidRPr="007F7DF8">
        <w:rPr>
          <w:rFonts w:ascii="PT Astra Serif" w:hAnsi="PT Astra Serif"/>
          <w:sz w:val="26"/>
          <w:szCs w:val="26"/>
        </w:rPr>
        <w:tab/>
      </w:r>
    </w:p>
    <w:p w14:paraId="7AE39DA4" w14:textId="77777777" w:rsidR="00131D56" w:rsidRPr="007F7DF8" w:rsidRDefault="00131D56" w:rsidP="00131D56">
      <w:pPr>
        <w:autoSpaceDE w:val="0"/>
        <w:autoSpaceDN w:val="0"/>
        <w:adjustRightInd w:val="0"/>
        <w:ind w:firstLine="709"/>
        <w:rPr>
          <w:rFonts w:ascii="PT Astra Serif" w:hAnsi="PT Astra Serif"/>
          <w:sz w:val="26"/>
          <w:szCs w:val="26"/>
        </w:rPr>
      </w:pPr>
      <w:r w:rsidRPr="007F7DF8">
        <w:rPr>
          <w:rFonts w:ascii="PT Astra Serif" w:hAnsi="PT Astra Serif"/>
          <w:bCs/>
          <w:sz w:val="26"/>
          <w:szCs w:val="26"/>
        </w:rPr>
        <w:t xml:space="preserve">Предметом правового регулирования проекта постановления являются </w:t>
      </w:r>
      <w:r w:rsidRPr="007F7DF8">
        <w:rPr>
          <w:rFonts w:ascii="PT Astra Serif" w:hAnsi="PT Astra Serif"/>
          <w:sz w:val="26"/>
          <w:szCs w:val="26"/>
        </w:rPr>
        <w:t xml:space="preserve">бюджетные правоотношения по закреплению за органами государственной власти Республики Алтай бюджетных полномочий по внесению изменений в Перечень главных администраторов доходов </w:t>
      </w:r>
      <w:r w:rsidRPr="007F7DF8">
        <w:rPr>
          <w:rFonts w:ascii="PT Astra Serif" w:hAnsi="PT Astra Serif"/>
          <w:bCs/>
          <w:sz w:val="26"/>
          <w:szCs w:val="26"/>
        </w:rPr>
        <w:t>республиканского бюджета Республики Алтай, утвержденный постановлением Правительства Республики Алтай от 30 декабря 2021 г. № 434 (далее – Перечень).</w:t>
      </w:r>
    </w:p>
    <w:p w14:paraId="0923948B" w14:textId="77777777" w:rsidR="00131D56" w:rsidRDefault="00131D56" w:rsidP="00131D56">
      <w:pPr>
        <w:autoSpaceDE w:val="0"/>
        <w:autoSpaceDN w:val="0"/>
        <w:adjustRightInd w:val="0"/>
        <w:ind w:firstLine="709"/>
        <w:rPr>
          <w:rFonts w:ascii="PT Astra Serif" w:hAnsi="PT Astra Serif"/>
          <w:sz w:val="26"/>
          <w:szCs w:val="26"/>
        </w:rPr>
      </w:pPr>
      <w:r w:rsidRPr="00BF5C6C">
        <w:rPr>
          <w:rFonts w:ascii="PT Astra Serif" w:hAnsi="PT Astra Serif"/>
          <w:sz w:val="26"/>
          <w:szCs w:val="26"/>
        </w:rPr>
        <w:t>Целью разработки проекта постановления</w:t>
      </w:r>
      <w:r>
        <w:rPr>
          <w:rFonts w:ascii="PT Astra Serif" w:hAnsi="PT Astra Serif"/>
          <w:sz w:val="26"/>
          <w:szCs w:val="26"/>
        </w:rPr>
        <w:t xml:space="preserve"> является актуализация Перечня,</w:t>
      </w:r>
      <w:r w:rsidRPr="00BF5C6C">
        <w:rPr>
          <w:rFonts w:ascii="PT Astra Serif" w:hAnsi="PT Astra Serif"/>
          <w:sz w:val="26"/>
          <w:szCs w:val="26"/>
        </w:rPr>
        <w:t xml:space="preserve"> в соответствии с осуществляемыми бюджетными полномочиями главных администраторов доходов республиканского бюджета Республики Алтай в связи с получением уведомлений о предоставлении субсидий, субвенций, иных межбюджетных трансфертов, имеющих целевое назначение, из федерального бюджета бюджету субъекта Российской Федерации и принятием нормативных правовых актов Правительства Российской Федерации, предусматривающих предоставление межбюджетных трансфертов. </w:t>
      </w:r>
    </w:p>
    <w:p w14:paraId="350644A1" w14:textId="77777777" w:rsidR="00131D56" w:rsidRPr="007F7DF8" w:rsidRDefault="00131D56" w:rsidP="00131D56">
      <w:pPr>
        <w:autoSpaceDE w:val="0"/>
        <w:autoSpaceDN w:val="0"/>
        <w:adjustRightInd w:val="0"/>
        <w:ind w:firstLine="709"/>
        <w:rPr>
          <w:rFonts w:ascii="PT Astra Serif" w:hAnsi="PT Astra Serif"/>
          <w:sz w:val="26"/>
          <w:szCs w:val="26"/>
        </w:rPr>
      </w:pPr>
      <w:r w:rsidRPr="007F7DF8">
        <w:rPr>
          <w:rFonts w:ascii="PT Astra Serif" w:hAnsi="PT Astra Serif"/>
          <w:sz w:val="26"/>
          <w:szCs w:val="26"/>
        </w:rPr>
        <w:t>Правовыми основаниями принятия проекта постановления являются:</w:t>
      </w:r>
    </w:p>
    <w:p w14:paraId="4C83ADCD" w14:textId="77777777" w:rsidR="00131D56" w:rsidRPr="007F7DF8" w:rsidRDefault="00131D56" w:rsidP="00131D56">
      <w:pPr>
        <w:numPr>
          <w:ilvl w:val="0"/>
          <w:numId w:val="1"/>
        </w:numPr>
        <w:autoSpaceDE w:val="0"/>
        <w:autoSpaceDN w:val="0"/>
        <w:adjustRightInd w:val="0"/>
        <w:ind w:left="0" w:firstLine="709"/>
        <w:rPr>
          <w:rFonts w:ascii="PT Astra Serif" w:hAnsi="PT Astra Serif"/>
          <w:sz w:val="26"/>
          <w:szCs w:val="26"/>
        </w:rPr>
      </w:pPr>
      <w:r w:rsidRPr="007F7DF8">
        <w:rPr>
          <w:rFonts w:ascii="PT Astra Serif" w:hAnsi="PT Astra Serif"/>
          <w:sz w:val="26"/>
          <w:szCs w:val="26"/>
        </w:rPr>
        <w:t>абзац третий пункта 3.2 статьи 160.1 Бюджетного кодекса Российской Федерации, согласно которому перечень главных администраторов доходов бюджета субъекта Российской Федерации утверждается высшим исполнительным органом государственной власти субъекта Российской Федерации в соответствии с общими требованиями, установленными Правительством Российской Федерации;</w:t>
      </w:r>
    </w:p>
    <w:p w14:paraId="72AF7F17" w14:textId="77777777" w:rsidR="00131D56" w:rsidRPr="007F7DF8" w:rsidRDefault="00131D56" w:rsidP="00131D56">
      <w:pPr>
        <w:numPr>
          <w:ilvl w:val="0"/>
          <w:numId w:val="1"/>
        </w:numPr>
        <w:autoSpaceDE w:val="0"/>
        <w:autoSpaceDN w:val="0"/>
        <w:adjustRightInd w:val="0"/>
        <w:ind w:left="0" w:firstLine="709"/>
        <w:rPr>
          <w:rFonts w:ascii="PT Astra Serif" w:hAnsi="PT Astra Serif"/>
          <w:sz w:val="26"/>
          <w:szCs w:val="26"/>
        </w:rPr>
      </w:pPr>
      <w:r w:rsidRPr="007F7DF8">
        <w:rPr>
          <w:rFonts w:ascii="PT Astra Serif" w:hAnsi="PT Astra Serif"/>
          <w:sz w:val="26"/>
          <w:szCs w:val="26"/>
        </w:rPr>
        <w:t>приказ Министерства финансов Российской Федерации от 10 июня 2025 г. № 70н «Об утверждении кодов (перечней кодов) бюджетной классификации Российской Федерации на 2026 год (на 2026 год и на плановый период 2027 и 2028 годов)»;</w:t>
      </w:r>
    </w:p>
    <w:p w14:paraId="51AB8B97" w14:textId="77777777" w:rsidR="00131D56" w:rsidRPr="007F7DF8" w:rsidRDefault="00131D56" w:rsidP="00131D56">
      <w:pPr>
        <w:numPr>
          <w:ilvl w:val="0"/>
          <w:numId w:val="1"/>
        </w:numPr>
        <w:autoSpaceDE w:val="0"/>
        <w:autoSpaceDN w:val="0"/>
        <w:adjustRightInd w:val="0"/>
        <w:ind w:left="0" w:firstLine="709"/>
        <w:rPr>
          <w:rFonts w:ascii="PT Astra Serif" w:hAnsi="PT Astra Serif"/>
          <w:sz w:val="26"/>
          <w:szCs w:val="26"/>
        </w:rPr>
      </w:pPr>
      <w:r w:rsidRPr="007F7DF8">
        <w:rPr>
          <w:rFonts w:ascii="PT Astra Serif" w:hAnsi="PT Astra Serif"/>
          <w:sz w:val="26"/>
          <w:szCs w:val="26"/>
        </w:rPr>
        <w:t>часть 1 статьи 11 Закона Республики Алтай от 5 марта 2008 г. № 18-РЗ «О нормативных правовых актах Республики Алтай», согласно которой Правительство Республики Алтай по вопросам, входящим в его компетенцию, издает в соответствии с установленной процедурой правовые акты в форме постановлений и распоряжений;</w:t>
      </w:r>
    </w:p>
    <w:p w14:paraId="3D1711F9" w14:textId="77777777" w:rsidR="00131D56" w:rsidRPr="007F7DF8" w:rsidRDefault="00131D56" w:rsidP="00131D56">
      <w:pPr>
        <w:numPr>
          <w:ilvl w:val="0"/>
          <w:numId w:val="1"/>
        </w:numPr>
        <w:autoSpaceDE w:val="0"/>
        <w:autoSpaceDN w:val="0"/>
        <w:adjustRightInd w:val="0"/>
        <w:ind w:left="0" w:firstLine="709"/>
        <w:rPr>
          <w:rFonts w:ascii="PT Astra Serif" w:hAnsi="PT Astra Serif"/>
          <w:sz w:val="26"/>
          <w:szCs w:val="26"/>
        </w:rPr>
      </w:pPr>
      <w:r w:rsidRPr="007F7DF8">
        <w:rPr>
          <w:rFonts w:ascii="PT Astra Serif" w:hAnsi="PT Astra Serif"/>
          <w:sz w:val="26"/>
          <w:szCs w:val="26"/>
        </w:rPr>
        <w:t xml:space="preserve">пункт 5 Порядка и сроков внесения изменений в перечень главных администраторов доходов республиканского бюджета Республики Алтай, утвержденного постановлением </w:t>
      </w:r>
      <w:r w:rsidRPr="007F7DF8">
        <w:rPr>
          <w:rFonts w:ascii="PT Astra Serif" w:hAnsi="PT Astra Serif"/>
          <w:bCs/>
          <w:sz w:val="26"/>
          <w:szCs w:val="26"/>
        </w:rPr>
        <w:t>Правительства Республики Алтай от 30 декабря 2021 г. № 434</w:t>
      </w:r>
      <w:r w:rsidRPr="007F7DF8">
        <w:rPr>
          <w:rFonts w:ascii="PT Astra Serif" w:hAnsi="PT Astra Serif"/>
          <w:sz w:val="26"/>
          <w:szCs w:val="26"/>
        </w:rPr>
        <w:t>, согласно которому актуализация перечня главных администраторов доходов республиканского бюджета осуществляется путем внесения в него изменений до начала очередного финансового года при этом разработку проекта постановления Правительства Республики Алтай, актуализирующего перечень главных администраторов доходов республиканского бюджета, осуществляет Министерство финансов Республики Алтай в порядке, предусмотренном Регламентом Правительства Республики Алтай, утвержденным постановлением Правительства Республики Алтай от 21 декабря 2006 г. № 305.</w:t>
      </w:r>
    </w:p>
    <w:p w14:paraId="3919496F" w14:textId="77777777" w:rsidR="00131D56" w:rsidRPr="007F7DF8" w:rsidRDefault="00131D56" w:rsidP="00131D56">
      <w:pPr>
        <w:autoSpaceDE w:val="0"/>
        <w:autoSpaceDN w:val="0"/>
        <w:adjustRightInd w:val="0"/>
        <w:ind w:firstLine="709"/>
        <w:rPr>
          <w:rFonts w:ascii="PT Astra Serif" w:hAnsi="PT Astra Serif"/>
          <w:sz w:val="26"/>
          <w:szCs w:val="26"/>
        </w:rPr>
      </w:pPr>
      <w:r w:rsidRPr="007F7DF8">
        <w:rPr>
          <w:rFonts w:ascii="PT Astra Serif" w:hAnsi="PT Astra Serif"/>
          <w:sz w:val="26"/>
          <w:szCs w:val="26"/>
        </w:rPr>
        <w:t>Принятие проекта постановления не потребует дополнительных расходов, покрываемых за счет средств республиканского бюджета Республики Алтай.</w:t>
      </w:r>
    </w:p>
    <w:p w14:paraId="1A230836" w14:textId="77777777" w:rsidR="00131D56" w:rsidRPr="007F7DF8" w:rsidRDefault="00131D56" w:rsidP="00131D56">
      <w:pPr>
        <w:autoSpaceDE w:val="0"/>
        <w:autoSpaceDN w:val="0"/>
        <w:adjustRightInd w:val="0"/>
        <w:ind w:firstLine="709"/>
        <w:outlineLvl w:val="1"/>
        <w:rPr>
          <w:rFonts w:ascii="PT Astra Serif" w:hAnsi="PT Astra Serif"/>
          <w:sz w:val="26"/>
          <w:szCs w:val="26"/>
        </w:rPr>
      </w:pPr>
      <w:r w:rsidRPr="007F7DF8">
        <w:rPr>
          <w:rFonts w:ascii="PT Astra Serif" w:hAnsi="PT Astra Serif"/>
          <w:sz w:val="26"/>
          <w:szCs w:val="26"/>
        </w:rPr>
        <w:t>Принятие проекта постановления не потребует признания утратившими силу, приостановления, изменения или принятия иных нормативных правовых актов Республики Алтай.</w:t>
      </w:r>
    </w:p>
    <w:p w14:paraId="4CFEADC6" w14:textId="77777777" w:rsidR="00131D56" w:rsidRPr="007F7DF8" w:rsidRDefault="00131D56" w:rsidP="00131D56">
      <w:pPr>
        <w:ind w:firstLine="709"/>
        <w:rPr>
          <w:rFonts w:ascii="PT Astra Serif" w:hAnsi="PT Astra Serif"/>
          <w:sz w:val="26"/>
          <w:szCs w:val="26"/>
        </w:rPr>
      </w:pPr>
      <w:r w:rsidRPr="007F7DF8">
        <w:rPr>
          <w:rFonts w:ascii="PT Astra Serif" w:hAnsi="PT Astra Serif"/>
          <w:sz w:val="26"/>
          <w:szCs w:val="26"/>
        </w:rPr>
        <w:t>В отношении проекта постановления проведена антикоррупционная экспертиза, в результате которой факторов, способствующих условиям проявления коррупции, не выявлено.</w:t>
      </w:r>
    </w:p>
    <w:p w14:paraId="615D5A92" w14:textId="77777777" w:rsidR="00131D56" w:rsidRDefault="00131D56" w:rsidP="00131D56">
      <w:pPr>
        <w:ind w:firstLine="709"/>
        <w:rPr>
          <w:rFonts w:ascii="PT Astra Serif" w:hAnsi="PT Astra Serif"/>
          <w:sz w:val="26"/>
          <w:szCs w:val="26"/>
        </w:rPr>
      </w:pPr>
    </w:p>
    <w:p w14:paraId="5568847B" w14:textId="77777777" w:rsidR="00131D56" w:rsidRDefault="00131D56" w:rsidP="00131D56">
      <w:pPr>
        <w:ind w:firstLine="709"/>
        <w:rPr>
          <w:rFonts w:ascii="PT Astra Serif" w:hAnsi="PT Astra Serif"/>
          <w:sz w:val="26"/>
          <w:szCs w:val="26"/>
        </w:rPr>
      </w:pPr>
    </w:p>
    <w:p w14:paraId="25AF3CAD" w14:textId="77777777" w:rsidR="00131D56" w:rsidRDefault="00131D56" w:rsidP="00131D56">
      <w:pPr>
        <w:ind w:firstLine="709"/>
        <w:rPr>
          <w:rFonts w:ascii="PT Astra Serif" w:hAnsi="PT Astra Serif"/>
          <w:sz w:val="26"/>
          <w:szCs w:val="26"/>
        </w:rPr>
      </w:pPr>
    </w:p>
    <w:tbl>
      <w:tblPr>
        <w:tblW w:w="9639" w:type="dxa"/>
        <w:tblLayout w:type="fixed"/>
        <w:tblCellMar>
          <w:left w:w="0" w:type="dxa"/>
          <w:right w:w="0" w:type="dxa"/>
        </w:tblCellMar>
        <w:tblLook w:val="0000" w:firstRow="0" w:lastRow="0" w:firstColumn="0" w:lastColumn="0" w:noHBand="0" w:noVBand="0"/>
      </w:tblPr>
      <w:tblGrid>
        <w:gridCol w:w="4253"/>
        <w:gridCol w:w="2835"/>
        <w:gridCol w:w="2551"/>
      </w:tblGrid>
      <w:tr w:rsidR="00131D56" w:rsidRPr="007F7DF8" w14:paraId="4771256C" w14:textId="77777777" w:rsidTr="004B199E">
        <w:trPr>
          <w:trHeight w:val="244"/>
        </w:trPr>
        <w:tc>
          <w:tcPr>
            <w:tcW w:w="4253" w:type="dxa"/>
            <w:shd w:val="clear" w:color="auto" w:fill="auto"/>
          </w:tcPr>
          <w:p w14:paraId="4EB77218" w14:textId="77777777" w:rsidR="00131D56" w:rsidRPr="007F7DF8" w:rsidRDefault="00131D56" w:rsidP="004B199E">
            <w:pPr>
              <w:jc w:val="left"/>
              <w:rPr>
                <w:rFonts w:ascii="PT Astra Serif" w:eastAsia="Times New Roman" w:hAnsi="PT Astra Serif" w:cs="Times New Roman"/>
                <w:sz w:val="26"/>
                <w:szCs w:val="26"/>
                <w:lang w:eastAsia="ar-SA"/>
              </w:rPr>
            </w:pPr>
            <w:r w:rsidRPr="007F7DF8">
              <w:rPr>
                <w:rFonts w:ascii="PT Astra Serif" w:eastAsia="Times New Roman" w:hAnsi="PT Astra Serif" w:cs="Times New Roman"/>
                <w:sz w:val="26"/>
                <w:szCs w:val="26"/>
                <w:lang w:eastAsia="ar-SA"/>
              </w:rPr>
              <w:t xml:space="preserve">Заместитель Председателя </w:t>
            </w:r>
          </w:p>
          <w:p w14:paraId="6EA0D3DD" w14:textId="77777777" w:rsidR="00131D56" w:rsidRPr="007F7DF8" w:rsidRDefault="00131D56" w:rsidP="004B199E">
            <w:pPr>
              <w:jc w:val="left"/>
              <w:rPr>
                <w:rFonts w:ascii="PT Astra Serif" w:eastAsia="Times New Roman" w:hAnsi="PT Astra Serif" w:cs="Times New Roman"/>
                <w:sz w:val="26"/>
                <w:szCs w:val="26"/>
                <w:lang w:eastAsia="ar-SA"/>
              </w:rPr>
            </w:pPr>
            <w:r w:rsidRPr="007F7DF8">
              <w:rPr>
                <w:rFonts w:ascii="PT Astra Serif" w:eastAsia="Times New Roman" w:hAnsi="PT Astra Serif" w:cs="Times New Roman"/>
                <w:sz w:val="26"/>
                <w:szCs w:val="26"/>
                <w:lang w:eastAsia="ar-SA"/>
              </w:rPr>
              <w:t xml:space="preserve">Правительства Республики Алтай, </w:t>
            </w:r>
          </w:p>
          <w:p w14:paraId="2AECBAA0" w14:textId="77777777" w:rsidR="00131D56" w:rsidRPr="007F7DF8" w:rsidRDefault="00131D56" w:rsidP="004B199E">
            <w:pPr>
              <w:autoSpaceDE w:val="0"/>
              <w:autoSpaceDN w:val="0"/>
              <w:adjustRightInd w:val="0"/>
              <w:jc w:val="left"/>
              <w:rPr>
                <w:rFonts w:ascii="PT Astra Serif" w:hAnsi="PT Astra Serif" w:cs="Times New Roman"/>
                <w:sz w:val="26"/>
                <w:szCs w:val="26"/>
              </w:rPr>
            </w:pPr>
            <w:r w:rsidRPr="007F7DF8">
              <w:rPr>
                <w:rFonts w:ascii="PT Astra Serif" w:eastAsia="Times New Roman" w:hAnsi="PT Astra Serif" w:cs="Times New Roman"/>
                <w:sz w:val="26"/>
                <w:szCs w:val="26"/>
                <w:lang w:eastAsia="ar-SA"/>
              </w:rPr>
              <w:t xml:space="preserve">министр </w:t>
            </w:r>
            <w:r w:rsidRPr="00F45974">
              <w:rPr>
                <w:rFonts w:ascii="PT Astra Serif" w:eastAsia="Times New Roman" w:hAnsi="PT Astra Serif" w:cs="Times New Roman"/>
                <w:sz w:val="26"/>
                <w:szCs w:val="26"/>
                <w:lang w:eastAsia="ar-SA"/>
              </w:rPr>
              <w:t>финансов Республики Алтай</w:t>
            </w:r>
            <w:r>
              <w:rPr>
                <w:rFonts w:ascii="PT Astra Serif" w:eastAsia="Times New Roman" w:hAnsi="PT Astra Serif" w:cs="Times New Roman"/>
                <w:sz w:val="26"/>
                <w:szCs w:val="26"/>
                <w:lang w:eastAsia="ar-SA"/>
              </w:rPr>
              <w:t xml:space="preserve">                                           </w:t>
            </w:r>
            <w:r w:rsidRPr="007F7DF8">
              <w:rPr>
                <w:rFonts w:ascii="PT Astra Serif" w:eastAsia="Times New Roman" w:hAnsi="PT Astra Serif" w:cs="Times New Roman"/>
                <w:sz w:val="26"/>
                <w:szCs w:val="26"/>
                <w:lang w:eastAsia="ar-SA"/>
              </w:rPr>
              <w:t xml:space="preserve">               </w:t>
            </w:r>
            <w:r>
              <w:rPr>
                <w:rFonts w:ascii="PT Astra Serif" w:eastAsia="Times New Roman" w:hAnsi="PT Astra Serif" w:cs="Times New Roman"/>
                <w:sz w:val="26"/>
                <w:szCs w:val="26"/>
                <w:lang w:eastAsia="ar-SA"/>
              </w:rPr>
              <w:t xml:space="preserve">                                                                   </w:t>
            </w:r>
            <w:r w:rsidRPr="007F7DF8">
              <w:rPr>
                <w:rFonts w:ascii="PT Astra Serif" w:eastAsia="Times New Roman" w:hAnsi="PT Astra Serif" w:cs="Times New Roman"/>
                <w:sz w:val="26"/>
                <w:szCs w:val="26"/>
                <w:lang w:eastAsia="ar-SA"/>
              </w:rPr>
              <w:t xml:space="preserve">                                                                                                 </w:t>
            </w:r>
          </w:p>
        </w:tc>
        <w:tc>
          <w:tcPr>
            <w:tcW w:w="2835" w:type="dxa"/>
            <w:shd w:val="clear" w:color="auto" w:fill="auto"/>
            <w:vAlign w:val="center"/>
          </w:tcPr>
          <w:p w14:paraId="56C050FC" w14:textId="77777777" w:rsidR="00131D56" w:rsidRPr="007F7DF8" w:rsidRDefault="00131D56" w:rsidP="004B199E">
            <w:pPr>
              <w:ind w:left="2"/>
              <w:jc w:val="center"/>
              <w:rPr>
                <w:rFonts w:ascii="PT Astra Serif" w:hAnsi="PT Astra Serif" w:cs="Times New Roman"/>
                <w:sz w:val="26"/>
                <w:szCs w:val="26"/>
              </w:rPr>
            </w:pPr>
          </w:p>
        </w:tc>
        <w:tc>
          <w:tcPr>
            <w:tcW w:w="2551" w:type="dxa"/>
            <w:shd w:val="clear" w:color="auto" w:fill="auto"/>
            <w:vAlign w:val="bottom"/>
          </w:tcPr>
          <w:p w14:paraId="2AEFAA9D" w14:textId="77777777" w:rsidR="00131D56" w:rsidRPr="009E22D9" w:rsidRDefault="00131D56" w:rsidP="004B199E">
            <w:pPr>
              <w:jc w:val="center"/>
              <w:rPr>
                <w:rFonts w:ascii="PT Astra Serif" w:hAnsi="PT Astra Serif"/>
                <w:sz w:val="26"/>
                <w:szCs w:val="26"/>
              </w:rPr>
            </w:pPr>
            <w:r w:rsidRPr="009E22D9">
              <w:rPr>
                <w:rFonts w:ascii="PT Astra Serif" w:hAnsi="PT Astra Serif"/>
                <w:sz w:val="26"/>
                <w:szCs w:val="26"/>
              </w:rPr>
              <w:t xml:space="preserve">        </w:t>
            </w:r>
            <w:r>
              <w:rPr>
                <w:rFonts w:ascii="PT Astra Serif" w:hAnsi="PT Astra Serif"/>
                <w:sz w:val="26"/>
                <w:szCs w:val="26"/>
              </w:rPr>
              <w:t xml:space="preserve">   </w:t>
            </w:r>
            <w:r w:rsidRPr="009E22D9">
              <w:rPr>
                <w:rFonts w:ascii="PT Astra Serif" w:hAnsi="PT Astra Serif"/>
                <w:sz w:val="26"/>
                <w:szCs w:val="26"/>
              </w:rPr>
              <w:t xml:space="preserve"> О.В. Завьялова</w:t>
            </w:r>
          </w:p>
        </w:tc>
      </w:tr>
    </w:tbl>
    <w:p w14:paraId="5AB578A6" w14:textId="77777777" w:rsidR="00131D56" w:rsidRPr="007F7DF8" w:rsidRDefault="00131D56" w:rsidP="00131D56">
      <w:pPr>
        <w:ind w:firstLine="709"/>
        <w:rPr>
          <w:rFonts w:ascii="PT Astra Serif" w:hAnsi="PT Astra Serif"/>
          <w:sz w:val="26"/>
          <w:szCs w:val="26"/>
        </w:rPr>
      </w:pPr>
    </w:p>
    <w:p w14:paraId="7EE25F07" w14:textId="77777777" w:rsidR="00131D56" w:rsidRDefault="00131D56" w:rsidP="00131D56">
      <w:pPr>
        <w:tabs>
          <w:tab w:val="left" w:pos="3330"/>
        </w:tabs>
        <w:rPr>
          <w:rFonts w:ascii="PT Astra Serif" w:hAnsi="PT Astra Serif" w:cs="Times New Roman"/>
          <w:sz w:val="26"/>
          <w:szCs w:val="26"/>
        </w:rPr>
      </w:pPr>
    </w:p>
    <w:p w14:paraId="53EE804F" w14:textId="77777777" w:rsidR="00131D56" w:rsidRPr="00A41886" w:rsidRDefault="00131D56" w:rsidP="009213EA">
      <w:pPr>
        <w:autoSpaceDE w:val="0"/>
        <w:autoSpaceDN w:val="0"/>
        <w:adjustRightInd w:val="0"/>
        <w:ind w:firstLine="709"/>
        <w:rPr>
          <w:rFonts w:ascii="PT Astra Serif" w:hAnsi="PT Astra Serif" w:cs="Times New Roman"/>
          <w:sz w:val="26"/>
          <w:szCs w:val="26"/>
        </w:rPr>
      </w:pPr>
    </w:p>
    <w:sectPr w:rsidR="00131D56" w:rsidRPr="00A41886" w:rsidSect="002770D2">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A8DCB9" w14:textId="77777777" w:rsidR="002770D2" w:rsidRDefault="002770D2" w:rsidP="002770D2">
      <w:r>
        <w:separator/>
      </w:r>
    </w:p>
  </w:endnote>
  <w:endnote w:type="continuationSeparator" w:id="0">
    <w:p w14:paraId="1DCB0228" w14:textId="77777777" w:rsidR="002770D2" w:rsidRDefault="002770D2" w:rsidP="00277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F29982" w14:textId="77777777" w:rsidR="002770D2" w:rsidRDefault="002770D2" w:rsidP="002770D2">
      <w:r>
        <w:separator/>
      </w:r>
    </w:p>
  </w:footnote>
  <w:footnote w:type="continuationSeparator" w:id="0">
    <w:p w14:paraId="5FF18B68" w14:textId="77777777" w:rsidR="002770D2" w:rsidRDefault="002770D2" w:rsidP="002770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5492205"/>
      <w:docPartObj>
        <w:docPartGallery w:val="Page Numbers (Top of Page)"/>
        <w:docPartUnique/>
      </w:docPartObj>
    </w:sdtPr>
    <w:sdtEndPr>
      <w:rPr>
        <w:rFonts w:ascii="PT Astra Serif" w:hAnsi="PT Astra Serif"/>
      </w:rPr>
    </w:sdtEndPr>
    <w:sdtContent>
      <w:p w14:paraId="3D028237" w14:textId="1D8FF82D" w:rsidR="002770D2" w:rsidRPr="002770D2" w:rsidRDefault="002770D2" w:rsidP="003930D3">
        <w:pPr>
          <w:pStyle w:val="a7"/>
          <w:jc w:val="center"/>
          <w:rPr>
            <w:rFonts w:ascii="PT Astra Serif" w:hAnsi="PT Astra Serif"/>
          </w:rPr>
        </w:pPr>
        <w:r w:rsidRPr="002770D2">
          <w:rPr>
            <w:rFonts w:ascii="PT Astra Serif" w:hAnsi="PT Astra Serif"/>
          </w:rPr>
          <w:fldChar w:fldCharType="begin"/>
        </w:r>
        <w:r w:rsidRPr="002770D2">
          <w:rPr>
            <w:rFonts w:ascii="PT Astra Serif" w:hAnsi="PT Astra Serif"/>
          </w:rPr>
          <w:instrText>PAGE   \* MERGEFORMAT</w:instrText>
        </w:r>
        <w:r w:rsidRPr="002770D2">
          <w:rPr>
            <w:rFonts w:ascii="PT Astra Serif" w:hAnsi="PT Astra Serif"/>
          </w:rPr>
          <w:fldChar w:fldCharType="separate"/>
        </w:r>
        <w:r w:rsidR="00131D56">
          <w:rPr>
            <w:rFonts w:ascii="PT Astra Serif" w:hAnsi="PT Astra Serif"/>
            <w:noProof/>
          </w:rPr>
          <w:t>17</w:t>
        </w:r>
        <w:r w:rsidRPr="002770D2">
          <w:rPr>
            <w:rFonts w:ascii="PT Astra Serif" w:hAnsi="PT Astra Seri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8D4F9F"/>
    <w:multiLevelType w:val="hybridMultilevel"/>
    <w:tmpl w:val="9DCE9726"/>
    <w:lvl w:ilvl="0" w:tplc="8826B9F2">
      <w:start w:val="1"/>
      <w:numFmt w:val="decimal"/>
      <w:lvlText w:val="%1)"/>
      <w:lvlJc w:val="left"/>
      <w:pPr>
        <w:ind w:left="928"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enforcement="0"/>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70D9C"/>
    <w:rsid w:val="00093686"/>
    <w:rsid w:val="000D003C"/>
    <w:rsid w:val="00122687"/>
    <w:rsid w:val="00127496"/>
    <w:rsid w:val="00131D56"/>
    <w:rsid w:val="0016154B"/>
    <w:rsid w:val="00167994"/>
    <w:rsid w:val="001926CD"/>
    <w:rsid w:val="001A468D"/>
    <w:rsid w:val="001A5BEA"/>
    <w:rsid w:val="001D15EE"/>
    <w:rsid w:val="001D5242"/>
    <w:rsid w:val="001F1D68"/>
    <w:rsid w:val="001F61E4"/>
    <w:rsid w:val="00200FB3"/>
    <w:rsid w:val="00231D88"/>
    <w:rsid w:val="00232EF1"/>
    <w:rsid w:val="0024678A"/>
    <w:rsid w:val="00247397"/>
    <w:rsid w:val="00257997"/>
    <w:rsid w:val="0027116C"/>
    <w:rsid w:val="002770D2"/>
    <w:rsid w:val="00283442"/>
    <w:rsid w:val="0028727C"/>
    <w:rsid w:val="002906AC"/>
    <w:rsid w:val="00295268"/>
    <w:rsid w:val="002B135A"/>
    <w:rsid w:val="002C4613"/>
    <w:rsid w:val="002E6AD7"/>
    <w:rsid w:val="00307FAC"/>
    <w:rsid w:val="00314A42"/>
    <w:rsid w:val="0033494A"/>
    <w:rsid w:val="00381016"/>
    <w:rsid w:val="00386439"/>
    <w:rsid w:val="003930D3"/>
    <w:rsid w:val="003949C7"/>
    <w:rsid w:val="003B4423"/>
    <w:rsid w:val="003D4C6C"/>
    <w:rsid w:val="003D6D1B"/>
    <w:rsid w:val="003E0824"/>
    <w:rsid w:val="003E4BF5"/>
    <w:rsid w:val="003F1969"/>
    <w:rsid w:val="00452171"/>
    <w:rsid w:val="00467963"/>
    <w:rsid w:val="004754C9"/>
    <w:rsid w:val="00476051"/>
    <w:rsid w:val="00477530"/>
    <w:rsid w:val="00480289"/>
    <w:rsid w:val="00480D1B"/>
    <w:rsid w:val="004A3E4D"/>
    <w:rsid w:val="004E26DD"/>
    <w:rsid w:val="004E7ADD"/>
    <w:rsid w:val="004E7DB4"/>
    <w:rsid w:val="004F16BC"/>
    <w:rsid w:val="0050266B"/>
    <w:rsid w:val="00502E6B"/>
    <w:rsid w:val="00547CB4"/>
    <w:rsid w:val="00564064"/>
    <w:rsid w:val="0058005D"/>
    <w:rsid w:val="00584B5D"/>
    <w:rsid w:val="005A5EFE"/>
    <w:rsid w:val="005B5344"/>
    <w:rsid w:val="005D15B3"/>
    <w:rsid w:val="005F1AAE"/>
    <w:rsid w:val="005F6435"/>
    <w:rsid w:val="006002F2"/>
    <w:rsid w:val="006132FD"/>
    <w:rsid w:val="0065279F"/>
    <w:rsid w:val="00682AE2"/>
    <w:rsid w:val="00691A01"/>
    <w:rsid w:val="006A2FC7"/>
    <w:rsid w:val="006A714D"/>
    <w:rsid w:val="006C69DF"/>
    <w:rsid w:val="006D6178"/>
    <w:rsid w:val="00742021"/>
    <w:rsid w:val="007640E0"/>
    <w:rsid w:val="00787B85"/>
    <w:rsid w:val="007C45A1"/>
    <w:rsid w:val="00800380"/>
    <w:rsid w:val="00821B92"/>
    <w:rsid w:val="008237C5"/>
    <w:rsid w:val="00842E72"/>
    <w:rsid w:val="008664D5"/>
    <w:rsid w:val="0087790E"/>
    <w:rsid w:val="00880F0F"/>
    <w:rsid w:val="00897EC7"/>
    <w:rsid w:val="008A7D3B"/>
    <w:rsid w:val="008C700B"/>
    <w:rsid w:val="008D79A1"/>
    <w:rsid w:val="008F03C8"/>
    <w:rsid w:val="009004E6"/>
    <w:rsid w:val="00915211"/>
    <w:rsid w:val="009213EA"/>
    <w:rsid w:val="00925419"/>
    <w:rsid w:val="00934DC9"/>
    <w:rsid w:val="00935444"/>
    <w:rsid w:val="009402DF"/>
    <w:rsid w:val="009571C2"/>
    <w:rsid w:val="00961B50"/>
    <w:rsid w:val="00962340"/>
    <w:rsid w:val="009778A9"/>
    <w:rsid w:val="009821C7"/>
    <w:rsid w:val="009D659A"/>
    <w:rsid w:val="00A21727"/>
    <w:rsid w:val="00A2733C"/>
    <w:rsid w:val="00A41886"/>
    <w:rsid w:val="00A52900"/>
    <w:rsid w:val="00A60F15"/>
    <w:rsid w:val="00A7169D"/>
    <w:rsid w:val="00A73199"/>
    <w:rsid w:val="00AB6102"/>
    <w:rsid w:val="00AD6BF3"/>
    <w:rsid w:val="00AE1939"/>
    <w:rsid w:val="00B1592C"/>
    <w:rsid w:val="00B15F78"/>
    <w:rsid w:val="00B21C0D"/>
    <w:rsid w:val="00B56ACF"/>
    <w:rsid w:val="00BD14C6"/>
    <w:rsid w:val="00BD20F4"/>
    <w:rsid w:val="00BD666B"/>
    <w:rsid w:val="00BF2644"/>
    <w:rsid w:val="00C011AF"/>
    <w:rsid w:val="00C02FFE"/>
    <w:rsid w:val="00C1304E"/>
    <w:rsid w:val="00C34DAD"/>
    <w:rsid w:val="00C6150F"/>
    <w:rsid w:val="00C63EF8"/>
    <w:rsid w:val="00C934E4"/>
    <w:rsid w:val="00CB0AB2"/>
    <w:rsid w:val="00CC1F74"/>
    <w:rsid w:val="00CF208F"/>
    <w:rsid w:val="00D034F7"/>
    <w:rsid w:val="00D044D6"/>
    <w:rsid w:val="00D27182"/>
    <w:rsid w:val="00D40E75"/>
    <w:rsid w:val="00DA315F"/>
    <w:rsid w:val="00DA7786"/>
    <w:rsid w:val="00DF6F21"/>
    <w:rsid w:val="00E01D36"/>
    <w:rsid w:val="00E07D54"/>
    <w:rsid w:val="00E20047"/>
    <w:rsid w:val="00E20F75"/>
    <w:rsid w:val="00E3198F"/>
    <w:rsid w:val="00E32E70"/>
    <w:rsid w:val="00E35EF7"/>
    <w:rsid w:val="00E736E8"/>
    <w:rsid w:val="00E93329"/>
    <w:rsid w:val="00E9750D"/>
    <w:rsid w:val="00EA562C"/>
    <w:rsid w:val="00EF0C18"/>
    <w:rsid w:val="00EF4DE8"/>
    <w:rsid w:val="00F01267"/>
    <w:rsid w:val="00F01F34"/>
    <w:rsid w:val="00F6139A"/>
    <w:rsid w:val="00F717CE"/>
    <w:rsid w:val="00FC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A86C09"/>
  <w15:docId w15:val="{BFD5E7B8-F74C-4F91-8EF1-BC5A1847B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paragraph" w:customStyle="1" w:styleId="ConsPlusNormal">
    <w:name w:val="ConsPlusNormal"/>
    <w:link w:val="ConsPlusNormal0"/>
    <w:rsid w:val="00C1304E"/>
    <w:pPr>
      <w:widowControl w:val="0"/>
      <w:autoSpaceDE w:val="0"/>
      <w:autoSpaceDN w:val="0"/>
      <w:jc w:val="left"/>
    </w:pPr>
    <w:rPr>
      <w:rFonts w:ascii="Calibri" w:eastAsia="Times New Roman" w:hAnsi="Calibri" w:cs="Calibri"/>
      <w:szCs w:val="20"/>
      <w:lang w:eastAsia="ru-RU"/>
    </w:rPr>
  </w:style>
  <w:style w:type="paragraph" w:customStyle="1" w:styleId="ConsPlusCell">
    <w:name w:val="ConsPlusCell"/>
    <w:rsid w:val="00C1304E"/>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C1304E"/>
    <w:rPr>
      <w:rFonts w:ascii="Calibri" w:eastAsia="Times New Roman" w:hAnsi="Calibri" w:cs="Calibri"/>
      <w:szCs w:val="20"/>
      <w:lang w:eastAsia="ru-RU"/>
    </w:rPr>
  </w:style>
  <w:style w:type="paragraph" w:styleId="a7">
    <w:name w:val="header"/>
    <w:basedOn w:val="a"/>
    <w:link w:val="a8"/>
    <w:uiPriority w:val="99"/>
    <w:unhideWhenUsed/>
    <w:rsid w:val="002770D2"/>
    <w:pPr>
      <w:tabs>
        <w:tab w:val="center" w:pos="4677"/>
        <w:tab w:val="right" w:pos="9355"/>
      </w:tabs>
    </w:pPr>
  </w:style>
  <w:style w:type="character" w:customStyle="1" w:styleId="a8">
    <w:name w:val="Верхний колонтитул Знак"/>
    <w:basedOn w:val="a0"/>
    <w:link w:val="a7"/>
    <w:uiPriority w:val="99"/>
    <w:rsid w:val="002770D2"/>
  </w:style>
  <w:style w:type="paragraph" w:styleId="a9">
    <w:name w:val="footer"/>
    <w:basedOn w:val="a"/>
    <w:link w:val="aa"/>
    <w:uiPriority w:val="99"/>
    <w:unhideWhenUsed/>
    <w:rsid w:val="002770D2"/>
    <w:pPr>
      <w:tabs>
        <w:tab w:val="center" w:pos="4677"/>
        <w:tab w:val="right" w:pos="9355"/>
      </w:tabs>
    </w:pPr>
  </w:style>
  <w:style w:type="character" w:customStyle="1" w:styleId="aa">
    <w:name w:val="Нижний колонтитул Знак"/>
    <w:basedOn w:val="a0"/>
    <w:link w:val="a9"/>
    <w:uiPriority w:val="99"/>
    <w:rsid w:val="00277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587FF-88F2-439C-B814-93AB4DBCA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17</Pages>
  <Words>4572</Words>
  <Characters>26062</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Героев Сергей Витальевич</cp:lastModifiedBy>
  <cp:revision>10</cp:revision>
  <dcterms:created xsi:type="dcterms:W3CDTF">2025-12-18T03:18:00Z</dcterms:created>
  <dcterms:modified xsi:type="dcterms:W3CDTF">2025-12-24T10:52:00Z</dcterms:modified>
</cp:coreProperties>
</file>